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66AAA" w14:textId="77777777" w:rsidR="00E501DD" w:rsidRPr="000A0102" w:rsidRDefault="000A0102" w:rsidP="007E7B75">
      <w:pPr>
        <w:spacing w:line="240" w:lineRule="auto"/>
        <w:jc w:val="left"/>
        <w:rPr>
          <w:color w:val="000000" w:themeColor="text1"/>
        </w:rPr>
      </w:pPr>
      <w:r w:rsidRPr="000A0102">
        <w:rPr>
          <w:color w:val="000000" w:themeColor="text1"/>
        </w:rPr>
        <w:t>Internationale</w:t>
      </w:r>
      <w:r>
        <w:rPr>
          <w:color w:val="000000" w:themeColor="text1"/>
        </w:rPr>
        <w:t>s</w:t>
      </w:r>
      <w:r w:rsidRPr="000A0102">
        <w:rPr>
          <w:color w:val="000000" w:themeColor="text1"/>
        </w:rPr>
        <w:t xml:space="preserve"> Congress Center Dresden</w:t>
      </w:r>
    </w:p>
    <w:p w14:paraId="360128C0" w14:textId="3CE48D9E" w:rsidR="000A496E" w:rsidRPr="000A496E" w:rsidRDefault="00ED7A33" w:rsidP="000A496E">
      <w:pPr>
        <w:pStyle w:val="2Zeile-14pt-bold"/>
        <w:spacing w:line="288" w:lineRule="auto"/>
        <w:jc w:val="left"/>
        <w:rPr>
          <w:color w:val="000000" w:themeColor="text1"/>
          <w:lang w:eastAsia="de-DE"/>
        </w:rPr>
      </w:pPr>
      <w:r>
        <w:rPr>
          <w:color w:val="000000" w:themeColor="text1"/>
          <w:lang w:eastAsia="de-DE"/>
        </w:rPr>
        <w:t>2.000 Meter Stufen</w:t>
      </w:r>
      <w:r w:rsidR="00D07CBA">
        <w:rPr>
          <w:color w:val="000000" w:themeColor="text1"/>
          <w:lang w:eastAsia="de-DE"/>
        </w:rPr>
        <w:t>: e</w:t>
      </w:r>
      <w:r w:rsidR="00B70944" w:rsidRPr="005B1574">
        <w:rPr>
          <w:color w:val="000000" w:themeColor="text1"/>
          <w:lang w:eastAsia="de-DE"/>
        </w:rPr>
        <w:t xml:space="preserve">ine </w:t>
      </w:r>
      <w:r w:rsidR="00D07CBA">
        <w:rPr>
          <w:color w:val="000000" w:themeColor="text1"/>
          <w:lang w:eastAsia="de-DE"/>
        </w:rPr>
        <w:t xml:space="preserve">ganz besondere </w:t>
      </w:r>
      <w:r w:rsidR="00B70944" w:rsidRPr="005B1574">
        <w:rPr>
          <w:color w:val="000000" w:themeColor="text1"/>
          <w:lang w:eastAsia="de-DE"/>
        </w:rPr>
        <w:t xml:space="preserve">Treppensanierung </w:t>
      </w:r>
      <w:r w:rsidR="000A496E">
        <w:rPr>
          <w:color w:val="000000" w:themeColor="text1"/>
          <w:lang w:eastAsia="de-DE"/>
        </w:rPr>
        <w:t>– mit Expertenhilfe aus Bickenbach</w:t>
      </w:r>
    </w:p>
    <w:p w14:paraId="0F58E1F4" w14:textId="5CD8276C" w:rsidR="0009617F" w:rsidRPr="000A496E" w:rsidRDefault="0022769C" w:rsidP="00AC6FB0">
      <w:pPr>
        <w:pStyle w:val="Pressetext"/>
        <w:rPr>
          <w:b/>
          <w:color w:val="000000" w:themeColor="text1"/>
        </w:rPr>
      </w:pPr>
      <w:r w:rsidRPr="00BE2AB3">
        <w:rPr>
          <w:b/>
          <w:color w:val="000000" w:themeColor="text1"/>
        </w:rPr>
        <w:t xml:space="preserve">Bickenbach/Bergstraße, </w:t>
      </w:r>
      <w:r w:rsidR="003A78D0">
        <w:rPr>
          <w:b/>
          <w:color w:val="000000" w:themeColor="text1"/>
        </w:rPr>
        <w:t>5</w:t>
      </w:r>
      <w:r w:rsidR="00CD1A16">
        <w:rPr>
          <w:b/>
          <w:color w:val="000000" w:themeColor="text1"/>
        </w:rPr>
        <w:t>.</w:t>
      </w:r>
      <w:r w:rsidRPr="00BE2AB3">
        <w:rPr>
          <w:b/>
          <w:color w:val="000000" w:themeColor="text1"/>
        </w:rPr>
        <w:t xml:space="preserve"> </w:t>
      </w:r>
      <w:r w:rsidR="003A78D0">
        <w:rPr>
          <w:b/>
          <w:color w:val="000000" w:themeColor="text1"/>
        </w:rPr>
        <w:t>August</w:t>
      </w:r>
      <w:r w:rsidR="00E03094" w:rsidRPr="00BE2AB3">
        <w:rPr>
          <w:b/>
          <w:color w:val="000000" w:themeColor="text1"/>
        </w:rPr>
        <w:t xml:space="preserve"> </w:t>
      </w:r>
      <w:r w:rsidRPr="00BE2AB3">
        <w:rPr>
          <w:b/>
          <w:color w:val="000000" w:themeColor="text1"/>
        </w:rPr>
        <w:t>20</w:t>
      </w:r>
      <w:r w:rsidR="0009617F" w:rsidRPr="00BE2AB3">
        <w:rPr>
          <w:b/>
          <w:color w:val="000000" w:themeColor="text1"/>
        </w:rPr>
        <w:t>2</w:t>
      </w:r>
      <w:r w:rsidR="00FB5F7F" w:rsidRPr="00BE2AB3">
        <w:rPr>
          <w:b/>
          <w:color w:val="000000" w:themeColor="text1"/>
        </w:rPr>
        <w:t>1</w:t>
      </w:r>
      <w:r w:rsidRPr="00BE2AB3">
        <w:rPr>
          <w:b/>
          <w:color w:val="000000" w:themeColor="text1"/>
        </w:rPr>
        <w:t xml:space="preserve">. </w:t>
      </w:r>
      <w:r w:rsidR="00ED7A33">
        <w:rPr>
          <w:b/>
          <w:color w:val="000000" w:themeColor="text1"/>
        </w:rPr>
        <w:t>Vierzehn</w:t>
      </w:r>
      <w:r w:rsidR="00ED7A33" w:rsidRPr="00BE2AB3">
        <w:rPr>
          <w:b/>
          <w:color w:val="000000" w:themeColor="text1"/>
        </w:rPr>
        <w:t xml:space="preserve"> </w:t>
      </w:r>
      <w:r w:rsidR="00272FEB" w:rsidRPr="00BE2AB3">
        <w:rPr>
          <w:b/>
          <w:color w:val="000000" w:themeColor="text1"/>
        </w:rPr>
        <w:t xml:space="preserve">Jahre nach der Eröffnung </w:t>
      </w:r>
      <w:r w:rsidR="0056525A">
        <w:rPr>
          <w:b/>
          <w:color w:val="000000" w:themeColor="text1"/>
        </w:rPr>
        <w:t>wurde</w:t>
      </w:r>
      <w:r w:rsidR="0056525A" w:rsidRPr="00BE2AB3">
        <w:rPr>
          <w:b/>
          <w:color w:val="000000" w:themeColor="text1"/>
        </w:rPr>
        <w:t xml:space="preserve"> </w:t>
      </w:r>
      <w:r w:rsidR="00272FEB">
        <w:rPr>
          <w:b/>
          <w:color w:val="000000" w:themeColor="text1"/>
        </w:rPr>
        <w:t>a</w:t>
      </w:r>
      <w:r w:rsidR="00BE2AB3" w:rsidRPr="00BE2AB3">
        <w:rPr>
          <w:b/>
          <w:color w:val="000000" w:themeColor="text1"/>
        </w:rPr>
        <w:t>m</w:t>
      </w:r>
      <w:r w:rsidR="004E4BC8" w:rsidRPr="00BE2AB3">
        <w:rPr>
          <w:b/>
          <w:color w:val="000000" w:themeColor="text1"/>
        </w:rPr>
        <w:t xml:space="preserve"> Kongresszentrum</w:t>
      </w:r>
      <w:r w:rsidR="00BE2AB3" w:rsidRPr="00BE2AB3">
        <w:rPr>
          <w:b/>
          <w:color w:val="000000" w:themeColor="text1"/>
        </w:rPr>
        <w:t xml:space="preserve"> in Dresden</w:t>
      </w:r>
      <w:r w:rsidR="00272FEB">
        <w:rPr>
          <w:b/>
          <w:color w:val="000000" w:themeColor="text1"/>
        </w:rPr>
        <w:t xml:space="preserve"> </w:t>
      </w:r>
      <w:r w:rsidR="004E4BC8" w:rsidRPr="00BE2AB3">
        <w:rPr>
          <w:b/>
          <w:color w:val="000000" w:themeColor="text1"/>
        </w:rPr>
        <w:t xml:space="preserve">die </w:t>
      </w:r>
      <w:r w:rsidR="00E50B81">
        <w:rPr>
          <w:b/>
          <w:color w:val="000000" w:themeColor="text1"/>
        </w:rPr>
        <w:t>zum Eingang führende 59 Meter breite Freitreppe saniert. D</w:t>
      </w:r>
      <w:r w:rsidR="004E4BC8" w:rsidRPr="00BE2AB3">
        <w:rPr>
          <w:b/>
          <w:color w:val="000000" w:themeColor="text1"/>
        </w:rPr>
        <w:t>ie Arbeiten</w:t>
      </w:r>
      <w:r w:rsidR="00E50B81">
        <w:rPr>
          <w:b/>
          <w:color w:val="000000" w:themeColor="text1"/>
        </w:rPr>
        <w:t xml:space="preserve"> waren</w:t>
      </w:r>
      <w:r w:rsidR="004E4BC8" w:rsidRPr="00BE2AB3">
        <w:rPr>
          <w:b/>
          <w:color w:val="000000" w:themeColor="text1"/>
        </w:rPr>
        <w:t xml:space="preserve"> eine große Herausforderung für alle Beteiligten – erst recht im Hitzesommer 2018</w:t>
      </w:r>
      <w:r w:rsidR="00B13B94" w:rsidRPr="00BE2AB3">
        <w:rPr>
          <w:b/>
          <w:color w:val="000000" w:themeColor="text1"/>
        </w:rPr>
        <w:t xml:space="preserve">. </w:t>
      </w:r>
      <w:r w:rsidR="00E50B81">
        <w:rPr>
          <w:b/>
          <w:color w:val="000000" w:themeColor="text1"/>
        </w:rPr>
        <w:t xml:space="preserve">Beteiligt war auch die Firma </w:t>
      </w:r>
      <w:r w:rsidR="00E50B81" w:rsidRPr="00BE2AB3">
        <w:rPr>
          <w:b/>
          <w:color w:val="000000" w:themeColor="text1"/>
        </w:rPr>
        <w:t>Gutjahr</w:t>
      </w:r>
      <w:r w:rsidR="00E50B81">
        <w:rPr>
          <w:b/>
          <w:color w:val="000000" w:themeColor="text1"/>
        </w:rPr>
        <w:t xml:space="preserve"> aus Bickenbach</w:t>
      </w:r>
      <w:r w:rsidR="000A496E">
        <w:rPr>
          <w:b/>
          <w:color w:val="000000" w:themeColor="text1"/>
        </w:rPr>
        <w:t>/</w:t>
      </w:r>
      <w:r w:rsidR="000655FC">
        <w:rPr>
          <w:b/>
          <w:color w:val="000000" w:themeColor="text1"/>
        </w:rPr>
        <w:t>Bergstraße</w:t>
      </w:r>
      <w:r w:rsidR="00E50B81">
        <w:rPr>
          <w:b/>
          <w:color w:val="000000" w:themeColor="text1"/>
        </w:rPr>
        <w:t xml:space="preserve">. Ihr </w:t>
      </w:r>
      <w:r w:rsidR="00AD52A7">
        <w:rPr>
          <w:b/>
          <w:color w:val="000000" w:themeColor="text1"/>
        </w:rPr>
        <w:t xml:space="preserve">Drainagesystem </w:t>
      </w:r>
      <w:r w:rsidR="004E4BC8" w:rsidRPr="00BE2AB3">
        <w:rPr>
          <w:b/>
          <w:color w:val="000000" w:themeColor="text1"/>
        </w:rPr>
        <w:t xml:space="preserve">ermöglichte </w:t>
      </w:r>
      <w:r w:rsidR="00151640" w:rsidRPr="00BE2AB3">
        <w:rPr>
          <w:b/>
          <w:color w:val="000000" w:themeColor="text1"/>
        </w:rPr>
        <w:t>einen gleichmäßigen Aufbau</w:t>
      </w:r>
      <w:r w:rsidR="004E4BC8" w:rsidRPr="00BE2AB3">
        <w:rPr>
          <w:b/>
          <w:color w:val="000000" w:themeColor="text1"/>
        </w:rPr>
        <w:t xml:space="preserve"> der Stufen und sorgt </w:t>
      </w:r>
      <w:r w:rsidR="00AD52A7">
        <w:rPr>
          <w:b/>
          <w:color w:val="000000" w:themeColor="text1"/>
        </w:rPr>
        <w:t>nun</w:t>
      </w:r>
      <w:r w:rsidR="000677EA">
        <w:rPr>
          <w:b/>
          <w:color w:val="000000" w:themeColor="text1"/>
        </w:rPr>
        <w:t xml:space="preserve"> </w:t>
      </w:r>
      <w:r w:rsidR="004E4BC8" w:rsidRPr="00BE2AB3">
        <w:rPr>
          <w:b/>
          <w:color w:val="000000" w:themeColor="text1"/>
        </w:rPr>
        <w:t xml:space="preserve">für eine zuverlässige Entwässerung der </w:t>
      </w:r>
      <w:r w:rsidR="004E4BC8" w:rsidRPr="000A496E">
        <w:rPr>
          <w:b/>
          <w:color w:val="000000" w:themeColor="text1"/>
        </w:rPr>
        <w:t>Freitreppe.</w:t>
      </w:r>
    </w:p>
    <w:p w14:paraId="5FE1168B" w14:textId="77777777" w:rsidR="00804625" w:rsidRPr="000A496E" w:rsidRDefault="00804625" w:rsidP="00AC6FB0">
      <w:pPr>
        <w:pStyle w:val="Pressetext"/>
        <w:rPr>
          <w:color w:val="000000" w:themeColor="text1"/>
        </w:rPr>
      </w:pPr>
    </w:p>
    <w:p w14:paraId="592AC895" w14:textId="77777777" w:rsidR="00110746" w:rsidRPr="000A496E" w:rsidRDefault="0078363C" w:rsidP="00AC6FB0">
      <w:pPr>
        <w:pStyle w:val="Pressetext"/>
        <w:rPr>
          <w:color w:val="000000" w:themeColor="text1"/>
        </w:rPr>
      </w:pPr>
      <w:r w:rsidRPr="000A496E">
        <w:rPr>
          <w:color w:val="000000" w:themeColor="text1"/>
        </w:rPr>
        <w:t xml:space="preserve">Es ist ein beeindruckendes </w:t>
      </w:r>
      <w:r w:rsidR="000A0102" w:rsidRPr="000A496E">
        <w:rPr>
          <w:color w:val="000000" w:themeColor="text1"/>
        </w:rPr>
        <w:t>Gebäude</w:t>
      </w:r>
      <w:r w:rsidRPr="000A496E">
        <w:rPr>
          <w:color w:val="000000" w:themeColor="text1"/>
        </w:rPr>
        <w:t xml:space="preserve">, das 2004 in Dresden eröffnet wurde: </w:t>
      </w:r>
      <w:r w:rsidR="000A0102" w:rsidRPr="000A496E">
        <w:rPr>
          <w:color w:val="000000" w:themeColor="text1"/>
        </w:rPr>
        <w:t>D</w:t>
      </w:r>
      <w:r w:rsidRPr="000A496E">
        <w:rPr>
          <w:color w:val="000000" w:themeColor="text1"/>
        </w:rPr>
        <w:t>as Internationale Congress Center Dresden</w:t>
      </w:r>
      <w:r w:rsidR="000A0102" w:rsidRPr="000A496E">
        <w:rPr>
          <w:color w:val="000000" w:themeColor="text1"/>
        </w:rPr>
        <w:t xml:space="preserve"> (ICD), direkt am südlichen Elbufer gelegen, ist Teil des Gebäudeensembles „Neue Terrasse“, zu dem außerdem der Sächsische Landtag und der Erlweinspeicher gehören. In dem renovierten Speicher befindet sich heute ein Maritim-Hotel, das auch das Congress Center betreibt. Dieses bietet</w:t>
      </w:r>
      <w:r w:rsidRPr="000A496E">
        <w:rPr>
          <w:color w:val="000000" w:themeColor="text1"/>
        </w:rPr>
        <w:t xml:space="preserve"> auf vier Ebenen </w:t>
      </w:r>
      <w:r w:rsidR="000A0102" w:rsidRPr="000A496E">
        <w:rPr>
          <w:color w:val="000000" w:themeColor="text1"/>
        </w:rPr>
        <w:t xml:space="preserve">Platz für </w:t>
      </w:r>
      <w:r w:rsidRPr="000A496E">
        <w:rPr>
          <w:color w:val="000000" w:themeColor="text1"/>
        </w:rPr>
        <w:t xml:space="preserve">über </w:t>
      </w:r>
      <w:r w:rsidR="000A0102" w:rsidRPr="000A496E">
        <w:rPr>
          <w:color w:val="000000" w:themeColor="text1"/>
        </w:rPr>
        <w:t>6.000 Veranstaltungsteilnehmer.</w:t>
      </w:r>
    </w:p>
    <w:p w14:paraId="595DE028" w14:textId="77777777" w:rsidR="00392985" w:rsidRPr="000A496E" w:rsidRDefault="00392985" w:rsidP="00AC6FB0">
      <w:pPr>
        <w:pStyle w:val="Pressetext"/>
        <w:rPr>
          <w:color w:val="000000" w:themeColor="text1"/>
        </w:rPr>
      </w:pPr>
    </w:p>
    <w:p w14:paraId="016D4B2E" w14:textId="56946D64" w:rsidR="0078363C" w:rsidRPr="000A496E" w:rsidRDefault="005047DE" w:rsidP="00AC6FB0">
      <w:pPr>
        <w:pStyle w:val="Pressetext"/>
      </w:pPr>
      <w:r w:rsidRPr="000A496E">
        <w:rPr>
          <w:color w:val="000000" w:themeColor="text1"/>
        </w:rPr>
        <w:t xml:space="preserve">Auf </w:t>
      </w:r>
      <w:r w:rsidR="00272FEB" w:rsidRPr="000A496E">
        <w:rPr>
          <w:color w:val="000000" w:themeColor="text1"/>
        </w:rPr>
        <w:t>der</w:t>
      </w:r>
      <w:r w:rsidRPr="000A496E">
        <w:rPr>
          <w:color w:val="000000" w:themeColor="text1"/>
        </w:rPr>
        <w:t xml:space="preserve"> Südseite</w:t>
      </w:r>
      <w:r w:rsidR="000A0102" w:rsidRPr="000A496E">
        <w:rPr>
          <w:color w:val="000000" w:themeColor="text1"/>
        </w:rPr>
        <w:t xml:space="preserve"> des Gebäudes</w:t>
      </w:r>
      <w:r w:rsidRPr="000A496E">
        <w:rPr>
          <w:color w:val="000000" w:themeColor="text1"/>
        </w:rPr>
        <w:t xml:space="preserve"> führt eine breite Freitreppe zum Eingang und auf die langsam ansteigende Terrasse des Kongresszentrums. </w:t>
      </w:r>
      <w:r w:rsidR="00392985" w:rsidRPr="000A496E">
        <w:rPr>
          <w:color w:val="000000" w:themeColor="text1"/>
        </w:rPr>
        <w:t xml:space="preserve">Die Ausmaße der Treppe sind gewaltig: </w:t>
      </w:r>
      <w:r w:rsidR="00D1522A" w:rsidRPr="000A496E">
        <w:rPr>
          <w:color w:val="000000" w:themeColor="text1"/>
        </w:rPr>
        <w:t>gut 59</w:t>
      </w:r>
      <w:r w:rsidR="00392985" w:rsidRPr="000A496E">
        <w:rPr>
          <w:color w:val="000000" w:themeColor="text1"/>
        </w:rPr>
        <w:t xml:space="preserve"> Meter breit</w:t>
      </w:r>
      <w:r w:rsidR="00684B9C" w:rsidRPr="000A496E">
        <w:rPr>
          <w:color w:val="000000" w:themeColor="text1"/>
        </w:rPr>
        <w:t xml:space="preserve"> und insgesamt</w:t>
      </w:r>
      <w:r w:rsidR="00392985" w:rsidRPr="000A496E">
        <w:rPr>
          <w:color w:val="000000" w:themeColor="text1"/>
        </w:rPr>
        <w:t xml:space="preserve"> </w:t>
      </w:r>
      <w:r w:rsidR="00D1522A" w:rsidRPr="000A496E">
        <w:rPr>
          <w:color w:val="000000" w:themeColor="text1"/>
        </w:rPr>
        <w:t xml:space="preserve">mehr </w:t>
      </w:r>
      <w:r w:rsidR="00272FEB" w:rsidRPr="000A496E">
        <w:rPr>
          <w:color w:val="000000" w:themeColor="text1"/>
        </w:rPr>
        <w:t>als</w:t>
      </w:r>
      <w:r w:rsidR="00D1522A" w:rsidRPr="000A496E">
        <w:rPr>
          <w:color w:val="000000" w:themeColor="text1"/>
        </w:rPr>
        <w:t xml:space="preserve"> 2.000 </w:t>
      </w:r>
      <w:r w:rsidR="00392985" w:rsidRPr="000A496E">
        <w:rPr>
          <w:color w:val="000000" w:themeColor="text1"/>
        </w:rPr>
        <w:t xml:space="preserve">laufende Meter </w:t>
      </w:r>
      <w:r w:rsidR="00D1522A" w:rsidRPr="000A496E">
        <w:rPr>
          <w:color w:val="000000" w:themeColor="text1"/>
        </w:rPr>
        <w:t>Stufenkante;</w:t>
      </w:r>
      <w:r w:rsidR="00392985" w:rsidRPr="000A496E">
        <w:rPr>
          <w:color w:val="000000" w:themeColor="text1"/>
        </w:rPr>
        <w:t xml:space="preserve"> dazu ein </w:t>
      </w:r>
      <w:r w:rsidR="00D75730" w:rsidRPr="000A496E">
        <w:rPr>
          <w:color w:val="000000" w:themeColor="text1"/>
        </w:rPr>
        <w:t>96</w:t>
      </w:r>
      <w:r w:rsidR="00392985" w:rsidRPr="000A496E">
        <w:rPr>
          <w:color w:val="000000" w:themeColor="text1"/>
        </w:rPr>
        <w:t xml:space="preserve"> </w:t>
      </w:r>
      <w:r w:rsidR="00392985" w:rsidRPr="000A496E">
        <w:t>Quadratmeter großes Zwischenpodest.</w:t>
      </w:r>
    </w:p>
    <w:p w14:paraId="58E9E5B9" w14:textId="77777777" w:rsidR="00392985" w:rsidRPr="000A496E" w:rsidRDefault="00392985" w:rsidP="00AC6FB0">
      <w:pPr>
        <w:pStyle w:val="Pressetext"/>
      </w:pPr>
    </w:p>
    <w:p w14:paraId="201EC506" w14:textId="77777777" w:rsidR="000A0102" w:rsidRPr="000A496E" w:rsidRDefault="000A0102" w:rsidP="00AC6FB0">
      <w:pPr>
        <w:pStyle w:val="Pressetext"/>
        <w:rPr>
          <w:b/>
        </w:rPr>
      </w:pPr>
      <w:r w:rsidRPr="000A496E">
        <w:rPr>
          <w:b/>
        </w:rPr>
        <w:t xml:space="preserve">Treppe bis auf die Rohkonstruktion abgetragen </w:t>
      </w:r>
    </w:p>
    <w:p w14:paraId="12187A78" w14:textId="205216E4" w:rsidR="001A4658" w:rsidRPr="000A496E" w:rsidRDefault="0056525A" w:rsidP="001A4658">
      <w:pPr>
        <w:pStyle w:val="Pressetext"/>
        <w:rPr>
          <w:color w:val="000000" w:themeColor="text1"/>
        </w:rPr>
      </w:pPr>
      <w:r w:rsidRPr="000A496E">
        <w:rPr>
          <w:color w:val="000000" w:themeColor="text1"/>
        </w:rPr>
        <w:t>Im Zuge der Sanierung sollte</w:t>
      </w:r>
      <w:r w:rsidR="00140C7E" w:rsidRPr="000A496E">
        <w:rPr>
          <w:color w:val="000000" w:themeColor="text1"/>
        </w:rPr>
        <w:t>n</w:t>
      </w:r>
      <w:r w:rsidR="00392985" w:rsidRPr="000A496E">
        <w:rPr>
          <w:color w:val="000000" w:themeColor="text1"/>
        </w:rPr>
        <w:t xml:space="preserve"> </w:t>
      </w:r>
      <w:r w:rsidRPr="000A496E">
        <w:rPr>
          <w:color w:val="000000" w:themeColor="text1"/>
        </w:rPr>
        <w:t>u</w:t>
      </w:r>
      <w:r w:rsidR="00900DA3" w:rsidRPr="000A496E">
        <w:rPr>
          <w:color w:val="000000" w:themeColor="text1"/>
        </w:rPr>
        <w:t xml:space="preserve">rsprünglich nur die defekten Muschelkalkplatten </w:t>
      </w:r>
      <w:r w:rsidR="00144D6A" w:rsidRPr="000A496E">
        <w:rPr>
          <w:color w:val="000000" w:themeColor="text1"/>
        </w:rPr>
        <w:t xml:space="preserve">gegen Platten aus Betonwerkstein </w:t>
      </w:r>
      <w:r w:rsidR="00900DA3" w:rsidRPr="000A496E">
        <w:rPr>
          <w:color w:val="000000" w:themeColor="text1"/>
        </w:rPr>
        <w:t xml:space="preserve">ausgetauscht werden. Nach einer eingehenden Untersuchung </w:t>
      </w:r>
      <w:r w:rsidR="00684B9C" w:rsidRPr="000A496E">
        <w:rPr>
          <w:color w:val="000000" w:themeColor="text1"/>
        </w:rPr>
        <w:t xml:space="preserve">durch das </w:t>
      </w:r>
      <w:r w:rsidR="00D75730" w:rsidRPr="000A496E">
        <w:rPr>
          <w:color w:val="000000" w:themeColor="text1"/>
        </w:rPr>
        <w:t xml:space="preserve">Dresdner </w:t>
      </w:r>
      <w:r w:rsidR="00684B9C" w:rsidRPr="00734D12">
        <w:rPr>
          <w:color w:val="000000" w:themeColor="text1"/>
        </w:rPr>
        <w:t>Ingenieurbüro</w:t>
      </w:r>
      <w:r w:rsidR="00E10283" w:rsidRPr="00734D12">
        <w:rPr>
          <w:color w:val="000000" w:themeColor="text1"/>
        </w:rPr>
        <w:t xml:space="preserve"> von Haebler</w:t>
      </w:r>
      <w:r w:rsidR="00684B9C" w:rsidRPr="00734D12">
        <w:rPr>
          <w:color w:val="000000" w:themeColor="text1"/>
        </w:rPr>
        <w:t xml:space="preserve"> </w:t>
      </w:r>
      <w:r w:rsidR="00900DA3" w:rsidRPr="00734D12">
        <w:rPr>
          <w:color w:val="000000" w:themeColor="text1"/>
        </w:rPr>
        <w:t xml:space="preserve">stellte sich jedoch heraus, dass dies nicht ausreichen würde. </w:t>
      </w:r>
      <w:r w:rsidR="000677EA" w:rsidRPr="00734D12">
        <w:rPr>
          <w:color w:val="000000" w:themeColor="text1"/>
        </w:rPr>
        <w:t>Die Experten</w:t>
      </w:r>
      <w:r w:rsidR="00272FEB" w:rsidRPr="00734D12">
        <w:rPr>
          <w:color w:val="000000" w:themeColor="text1"/>
        </w:rPr>
        <w:t xml:space="preserve"> </w:t>
      </w:r>
      <w:r w:rsidR="00900DA3" w:rsidRPr="00734D12">
        <w:rPr>
          <w:color w:val="000000" w:themeColor="text1"/>
        </w:rPr>
        <w:t>stellte</w:t>
      </w:r>
      <w:r w:rsidR="000677EA" w:rsidRPr="00734D12">
        <w:rPr>
          <w:color w:val="000000" w:themeColor="text1"/>
        </w:rPr>
        <w:t>n</w:t>
      </w:r>
      <w:r w:rsidR="00900DA3" w:rsidRPr="00734D12">
        <w:rPr>
          <w:color w:val="000000" w:themeColor="text1"/>
        </w:rPr>
        <w:t xml:space="preserve"> fest, dass die </w:t>
      </w:r>
      <w:r w:rsidR="00684B9C" w:rsidRPr="00734D12">
        <w:rPr>
          <w:color w:val="000000" w:themeColor="text1"/>
        </w:rPr>
        <w:t xml:space="preserve">Schäden bis weit in den Untergrund reichten und </w:t>
      </w:r>
      <w:r w:rsidR="00EF37B0">
        <w:rPr>
          <w:color w:val="000000" w:themeColor="text1"/>
        </w:rPr>
        <w:t xml:space="preserve">die </w:t>
      </w:r>
      <w:r w:rsidR="00900DA3" w:rsidRPr="00734D12">
        <w:rPr>
          <w:color w:val="000000" w:themeColor="text1"/>
        </w:rPr>
        <w:t>Hälfte der Treppe beschädigt war</w:t>
      </w:r>
      <w:r w:rsidR="001A4658" w:rsidRPr="00734D12">
        <w:rPr>
          <w:color w:val="000000" w:themeColor="text1"/>
        </w:rPr>
        <w:t xml:space="preserve">. Das Ingenieurbüro und </w:t>
      </w:r>
      <w:bookmarkStart w:id="0" w:name="_Hlk70520609"/>
      <w:r w:rsidR="001A4658" w:rsidRPr="00734D12">
        <w:rPr>
          <w:color w:val="000000" w:themeColor="text1"/>
        </w:rPr>
        <w:t xml:space="preserve">der Bauherr, die städtische </w:t>
      </w:r>
      <w:r w:rsidR="001A4658" w:rsidRPr="000A496E">
        <w:rPr>
          <w:color w:val="000000" w:themeColor="text1"/>
        </w:rPr>
        <w:t xml:space="preserve">Objektgesellschaft Kongresszentrum Neue Terrasse Dresden mbH, </w:t>
      </w:r>
      <w:bookmarkEnd w:id="0"/>
      <w:r w:rsidR="001A4658" w:rsidRPr="000A496E">
        <w:rPr>
          <w:color w:val="000000" w:themeColor="text1"/>
        </w:rPr>
        <w:t xml:space="preserve">entschieden deshalb, die Treppe auf der gesamten Fläche bis auf die Rohkonstruktion abzutragen und eine neue </w:t>
      </w:r>
      <w:r w:rsidR="001A4658" w:rsidRPr="000A496E">
        <w:rPr>
          <w:color w:val="000000"/>
          <w:lang w:eastAsia="de-DE"/>
        </w:rPr>
        <w:t xml:space="preserve">Unterkonstruktion zu schaffen. </w:t>
      </w:r>
    </w:p>
    <w:p w14:paraId="60F88316" w14:textId="77777777" w:rsidR="00633F74" w:rsidRPr="000A496E" w:rsidRDefault="00633F74" w:rsidP="00392985">
      <w:pPr>
        <w:pStyle w:val="Pressetext"/>
        <w:rPr>
          <w:color w:val="000000" w:themeColor="text1"/>
        </w:rPr>
      </w:pPr>
    </w:p>
    <w:p w14:paraId="3D85AC1C" w14:textId="2CE10D2C" w:rsidR="00176E29" w:rsidRPr="000A496E" w:rsidRDefault="00176E29" w:rsidP="00392985">
      <w:pPr>
        <w:pStyle w:val="Pressetext"/>
        <w:rPr>
          <w:color w:val="FF0000"/>
        </w:rPr>
      </w:pPr>
      <w:r w:rsidRPr="000A496E">
        <w:rPr>
          <w:color w:val="000000" w:themeColor="text1"/>
        </w:rPr>
        <w:lastRenderedPageBreak/>
        <w:t xml:space="preserve">Eine besondere Herausforderung war auch die Entwässerung der Freitreppe. „Bei einer solch großen Treppe muss das Wasser über eine Drainageebene abgeführt werden. Ein normaler Drainmörtel </w:t>
      </w:r>
      <w:r w:rsidR="0056525A" w:rsidRPr="000A496E">
        <w:rPr>
          <w:color w:val="000000" w:themeColor="text1"/>
        </w:rPr>
        <w:t>lässt</w:t>
      </w:r>
      <w:r w:rsidRPr="000A496E">
        <w:rPr>
          <w:color w:val="000000" w:themeColor="text1"/>
        </w:rPr>
        <w:t xml:space="preserve"> solche Mengen Wasser </w:t>
      </w:r>
      <w:r w:rsidR="0056525A" w:rsidRPr="000A496E">
        <w:rPr>
          <w:color w:val="000000" w:themeColor="text1"/>
        </w:rPr>
        <w:t xml:space="preserve">nicht mehr </w:t>
      </w:r>
      <w:r w:rsidRPr="000A496E">
        <w:rPr>
          <w:color w:val="000000" w:themeColor="text1"/>
        </w:rPr>
        <w:t>durch“</w:t>
      </w:r>
      <w:r w:rsidR="00272FEB" w:rsidRPr="000A496E">
        <w:rPr>
          <w:color w:val="000000" w:themeColor="text1"/>
        </w:rPr>
        <w:t>,</w:t>
      </w:r>
      <w:r w:rsidRPr="000A496E">
        <w:rPr>
          <w:color w:val="000000" w:themeColor="text1"/>
        </w:rPr>
        <w:t xml:space="preserve"> erklärt </w:t>
      </w:r>
      <w:r w:rsidR="00C94096" w:rsidRPr="000A496E">
        <w:rPr>
          <w:color w:val="000000" w:themeColor="text1"/>
        </w:rPr>
        <w:t>Bauingenieur</w:t>
      </w:r>
      <w:r w:rsidRPr="000A496E">
        <w:rPr>
          <w:color w:val="000000" w:themeColor="text1"/>
        </w:rPr>
        <w:t xml:space="preserve"> von </w:t>
      </w:r>
      <w:proofErr w:type="spellStart"/>
      <w:r w:rsidRPr="000A496E">
        <w:rPr>
          <w:color w:val="000000" w:themeColor="text1"/>
        </w:rPr>
        <w:t>Ha</w:t>
      </w:r>
      <w:r w:rsidR="001068F2" w:rsidRPr="000A496E">
        <w:rPr>
          <w:color w:val="000000" w:themeColor="text1"/>
        </w:rPr>
        <w:t>e</w:t>
      </w:r>
      <w:r w:rsidRPr="000A496E">
        <w:rPr>
          <w:color w:val="000000" w:themeColor="text1"/>
        </w:rPr>
        <w:t>bler</w:t>
      </w:r>
      <w:proofErr w:type="spellEnd"/>
      <w:r w:rsidRPr="000A496E">
        <w:rPr>
          <w:color w:val="000000" w:themeColor="text1"/>
        </w:rPr>
        <w:t>.</w:t>
      </w:r>
    </w:p>
    <w:p w14:paraId="75E8D858" w14:textId="78C71FE6" w:rsidR="00D75730" w:rsidRDefault="00D75730" w:rsidP="00392985">
      <w:pPr>
        <w:pStyle w:val="Pressetext"/>
        <w:rPr>
          <w:color w:val="000000" w:themeColor="text1"/>
          <w:highlight w:val="green"/>
        </w:rPr>
      </w:pPr>
    </w:p>
    <w:p w14:paraId="0A1FBD16" w14:textId="5287C7C2" w:rsidR="00D75730" w:rsidRPr="00D75730" w:rsidRDefault="000A496E" w:rsidP="00392985">
      <w:pPr>
        <w:pStyle w:val="Pressetext"/>
        <w:rPr>
          <w:b/>
          <w:bCs/>
          <w:color w:val="000000" w:themeColor="text1"/>
        </w:rPr>
      </w:pPr>
      <w:r>
        <w:rPr>
          <w:b/>
          <w:bCs/>
          <w:color w:val="000000" w:themeColor="text1"/>
        </w:rPr>
        <w:t>Hilfe aus</w:t>
      </w:r>
      <w:r w:rsidR="00D75730" w:rsidRPr="00D75730">
        <w:rPr>
          <w:b/>
          <w:bCs/>
          <w:color w:val="000000" w:themeColor="text1"/>
        </w:rPr>
        <w:t xml:space="preserve"> Bickenbach</w:t>
      </w:r>
    </w:p>
    <w:p w14:paraId="4C103494" w14:textId="3E142E35" w:rsidR="000055AD" w:rsidRPr="00885725" w:rsidRDefault="009E045C" w:rsidP="009E045C">
      <w:pPr>
        <w:pStyle w:val="Pressetext"/>
      </w:pPr>
      <w:r w:rsidRPr="003146B5">
        <w:rPr>
          <w:color w:val="000000" w:themeColor="text1"/>
        </w:rPr>
        <w:t xml:space="preserve">Hier kam die Firma Gutjahr aus </w:t>
      </w:r>
      <w:r w:rsidR="000A496E">
        <w:rPr>
          <w:color w:val="000000" w:themeColor="text1"/>
        </w:rPr>
        <w:t xml:space="preserve">dem </w:t>
      </w:r>
      <w:r w:rsidR="000A496E" w:rsidRPr="000A496E">
        <w:rPr>
          <w:color w:val="000000" w:themeColor="text1"/>
        </w:rPr>
        <w:t xml:space="preserve">südhessischen </w:t>
      </w:r>
      <w:r w:rsidRPr="003146B5">
        <w:rPr>
          <w:color w:val="000000" w:themeColor="text1"/>
        </w:rPr>
        <w:t xml:space="preserve">Bickenbach ins Spiel, die seit 30 Jahren Komplettlösungen für die sichere Entwässerung von Belägen im Außen- und Innenbereich entwickelt. Das Ingenieurbüro aus Dresden nahm Kontakt zu </w:t>
      </w:r>
      <w:r w:rsidR="001B7D3E" w:rsidRPr="003146B5">
        <w:rPr>
          <w:color w:val="000000" w:themeColor="text1"/>
        </w:rPr>
        <w:t>Pier Petzinger auf, Leiter der Anwendungstechnik beim Entwässerungsspezialisten Gutjahr.</w:t>
      </w:r>
      <w:r w:rsidR="000055AD" w:rsidRPr="003146B5">
        <w:rPr>
          <w:color w:val="000000" w:themeColor="text1"/>
        </w:rPr>
        <w:t xml:space="preserve"> </w:t>
      </w:r>
      <w:r w:rsidRPr="003146B5">
        <w:rPr>
          <w:color w:val="000000" w:themeColor="text1"/>
        </w:rPr>
        <w:t>D</w:t>
      </w:r>
      <w:r w:rsidRPr="003146B5">
        <w:t xml:space="preserve">ie Experten waren sich einig, dass Drainmörtel allein die Treppe nicht vor neuen Schäden schützen würde. Sie entschieden deshalb, über einem </w:t>
      </w:r>
      <w:r w:rsidRPr="003146B5">
        <w:rPr>
          <w:color w:val="000000" w:themeColor="text1"/>
        </w:rPr>
        <w:t xml:space="preserve">dünnschichtigen Drainmörtel das Stufendrainagesystems AquaDrain SD von Gutjahr einzusetzen. </w:t>
      </w:r>
      <w:r w:rsidR="0041217A" w:rsidRPr="003146B5">
        <w:t xml:space="preserve">Auf dem </w:t>
      </w:r>
      <w:r w:rsidR="00B94D34" w:rsidRPr="003146B5">
        <w:rPr>
          <w:color w:val="000000" w:themeColor="text1"/>
        </w:rPr>
        <w:t>96</w:t>
      </w:r>
      <w:r w:rsidR="0041217A" w:rsidRPr="003146B5">
        <w:rPr>
          <w:color w:val="000000" w:themeColor="text1"/>
        </w:rPr>
        <w:t xml:space="preserve"> </w:t>
      </w:r>
      <w:r w:rsidR="0041217A" w:rsidRPr="003146B5">
        <w:t xml:space="preserve">Quadratmeter großen Zwischenpodest sollte die Flächendrainage </w:t>
      </w:r>
      <w:proofErr w:type="spellStart"/>
      <w:r w:rsidR="0041217A" w:rsidRPr="003146B5">
        <w:t>AquaDrain</w:t>
      </w:r>
      <w:proofErr w:type="spellEnd"/>
      <w:r w:rsidR="0041217A" w:rsidRPr="003146B5">
        <w:t xml:space="preserve"> EK verlegt werden.</w:t>
      </w:r>
      <w:r w:rsidR="0041217A" w:rsidRPr="00885725">
        <w:t xml:space="preserve"> </w:t>
      </w:r>
      <w:r w:rsidR="003146B5">
        <w:t xml:space="preserve">Nach einem Treffen mit den beauftragten Steinmetz-Unternehmen und </w:t>
      </w:r>
      <w:r w:rsidR="003146B5" w:rsidRPr="00885725">
        <w:rPr>
          <w:color w:val="000000" w:themeColor="text1"/>
        </w:rPr>
        <w:t>einer Probeöffnung der Treppe</w:t>
      </w:r>
      <w:r w:rsidR="003146B5" w:rsidRPr="00885725">
        <w:t xml:space="preserve"> </w:t>
      </w:r>
      <w:r w:rsidR="003146B5" w:rsidRPr="00885725">
        <w:rPr>
          <w:color w:val="000000" w:themeColor="text1"/>
        </w:rPr>
        <w:t>beschlossen</w:t>
      </w:r>
      <w:r w:rsidR="003146B5">
        <w:rPr>
          <w:color w:val="000000" w:themeColor="text1"/>
        </w:rPr>
        <w:t xml:space="preserve"> man</w:t>
      </w:r>
      <w:r w:rsidR="003146B5" w:rsidRPr="00885725">
        <w:rPr>
          <w:color w:val="000000" w:themeColor="text1"/>
        </w:rPr>
        <w:t>, das Projekt gemeinsam anzugehen</w:t>
      </w:r>
      <w:r w:rsidR="00D75730">
        <w:rPr>
          <w:color w:val="000000" w:themeColor="text1"/>
        </w:rPr>
        <w:t>.</w:t>
      </w:r>
    </w:p>
    <w:p w14:paraId="1DBE993D" w14:textId="77777777" w:rsidR="002B4711" w:rsidRPr="00885725" w:rsidRDefault="002B4711" w:rsidP="002B4711"/>
    <w:p w14:paraId="574005BB" w14:textId="07E81B69" w:rsidR="00415E0D" w:rsidRPr="00885725" w:rsidRDefault="003146B5" w:rsidP="00862115">
      <w:pPr>
        <w:rPr>
          <w:color w:val="000000" w:themeColor="text1"/>
        </w:rPr>
      </w:pPr>
      <w:r w:rsidRPr="00885725">
        <w:rPr>
          <w:color w:val="000000" w:themeColor="text1"/>
        </w:rPr>
        <w:t xml:space="preserve">Nach dem Rückbau der alten Treppe bis auf die Rohkonstruktion konnte </w:t>
      </w:r>
      <w:r w:rsidR="000A496E" w:rsidRPr="00885725">
        <w:rPr>
          <w:color w:val="000000" w:themeColor="text1"/>
        </w:rPr>
        <w:t xml:space="preserve">im Juli 2018 </w:t>
      </w:r>
      <w:r w:rsidRPr="00885725">
        <w:rPr>
          <w:color w:val="000000" w:themeColor="text1"/>
        </w:rPr>
        <w:t xml:space="preserve">ein gemischtes Team </w:t>
      </w:r>
      <w:r w:rsidR="00E50B81">
        <w:rPr>
          <w:color w:val="000000" w:themeColor="text1"/>
        </w:rPr>
        <w:t>aus zwei</w:t>
      </w:r>
      <w:r w:rsidRPr="00885725">
        <w:rPr>
          <w:color w:val="000000" w:themeColor="text1"/>
        </w:rPr>
        <w:t xml:space="preserve"> Steinmetz-Betriebe</w:t>
      </w:r>
      <w:r w:rsidR="00E50B81">
        <w:rPr>
          <w:color w:val="000000" w:themeColor="text1"/>
        </w:rPr>
        <w:t>n</w:t>
      </w:r>
      <w:r w:rsidR="00D75730">
        <w:rPr>
          <w:color w:val="000000" w:themeColor="text1"/>
        </w:rPr>
        <w:t xml:space="preserve"> aus Dresden und Seibersbach im Hunsrück</w:t>
      </w:r>
      <w:r w:rsidR="00E50B81">
        <w:rPr>
          <w:color w:val="000000" w:themeColor="text1"/>
        </w:rPr>
        <w:t xml:space="preserve"> </w:t>
      </w:r>
      <w:r w:rsidRPr="00885725">
        <w:rPr>
          <w:color w:val="000000" w:themeColor="text1"/>
        </w:rPr>
        <w:t xml:space="preserve">mit dem Auftragen der </w:t>
      </w:r>
      <w:r w:rsidRPr="00885725">
        <w:rPr>
          <w:color w:val="000000"/>
          <w:lang w:eastAsia="de-DE"/>
        </w:rPr>
        <w:t xml:space="preserve">Ausgleichsschichten und den Verlegearbeiten beginnen. </w:t>
      </w:r>
      <w:r>
        <w:rPr>
          <w:color w:val="000000" w:themeColor="text1"/>
        </w:rPr>
        <w:t>Der</w:t>
      </w:r>
      <w:r w:rsidR="00E00D1E" w:rsidRPr="00885725">
        <w:rPr>
          <w:color w:val="000000" w:themeColor="text1"/>
        </w:rPr>
        <w:t xml:space="preserve"> </w:t>
      </w:r>
      <w:r>
        <w:rPr>
          <w:color w:val="000000" w:themeColor="text1"/>
        </w:rPr>
        <w:t xml:space="preserve">unebene </w:t>
      </w:r>
      <w:r w:rsidR="00E00D1E" w:rsidRPr="00885725">
        <w:rPr>
          <w:color w:val="000000" w:themeColor="text1"/>
        </w:rPr>
        <w:t xml:space="preserve">Untergrund </w:t>
      </w:r>
      <w:r>
        <w:rPr>
          <w:color w:val="000000" w:themeColor="text1"/>
        </w:rPr>
        <w:t xml:space="preserve">der Treppe </w:t>
      </w:r>
      <w:r w:rsidR="00E00D1E" w:rsidRPr="00885725">
        <w:rPr>
          <w:color w:val="000000" w:themeColor="text1"/>
        </w:rPr>
        <w:t>beanspruchte</w:t>
      </w:r>
      <w:r>
        <w:rPr>
          <w:color w:val="000000" w:themeColor="text1"/>
        </w:rPr>
        <w:t xml:space="preserve"> </w:t>
      </w:r>
      <w:r w:rsidR="00E00D1E" w:rsidRPr="00885725">
        <w:rPr>
          <w:color w:val="000000" w:themeColor="text1"/>
        </w:rPr>
        <w:t xml:space="preserve">nicht nur viel Zeit, sondern auch </w:t>
      </w:r>
      <w:r w:rsidR="006A41C8" w:rsidRPr="00885725">
        <w:rPr>
          <w:color w:val="000000" w:themeColor="text1"/>
        </w:rPr>
        <w:t>große Mengen an</w:t>
      </w:r>
      <w:r w:rsidR="00E00D1E" w:rsidRPr="00885725">
        <w:rPr>
          <w:color w:val="000000" w:themeColor="text1"/>
        </w:rPr>
        <w:t xml:space="preserve"> Material</w:t>
      </w:r>
      <w:r w:rsidR="00840E5D">
        <w:rPr>
          <w:color w:val="000000" w:themeColor="text1"/>
        </w:rPr>
        <w:t>.</w:t>
      </w:r>
      <w:r w:rsidR="00E00D1E" w:rsidRPr="00885725">
        <w:rPr>
          <w:color w:val="000000" w:themeColor="text1"/>
        </w:rPr>
        <w:t xml:space="preserve"> „Teilweise mussten wir extrem viel aufspachteln, an anderen Stellen dagegen Beton abtragen, weil die aufgetragene Drainmörtelschicht sonst nicht gereicht hätte</w:t>
      </w:r>
      <w:r w:rsidR="00D27B4B" w:rsidRPr="00885725">
        <w:rPr>
          <w:color w:val="000000" w:themeColor="text1"/>
        </w:rPr>
        <w:t>.</w:t>
      </w:r>
      <w:r w:rsidR="00E00D1E" w:rsidRPr="00885725">
        <w:rPr>
          <w:color w:val="000000" w:themeColor="text1"/>
        </w:rPr>
        <w:t>“</w:t>
      </w:r>
      <w:r w:rsidR="00D27B4B" w:rsidRPr="00885725">
        <w:rPr>
          <w:color w:val="000000" w:themeColor="text1"/>
        </w:rPr>
        <w:t xml:space="preserve"> </w:t>
      </w:r>
      <w:r w:rsidR="00885725" w:rsidRPr="00885725">
        <w:rPr>
          <w:color w:val="000000" w:themeColor="text1"/>
        </w:rPr>
        <w:t xml:space="preserve">Ein Vermessungsbüro markierte mehrere Tausend Messpunkte. </w:t>
      </w:r>
      <w:r w:rsidR="00ED7A33">
        <w:rPr>
          <w:color w:val="000000" w:themeColor="text1"/>
        </w:rPr>
        <w:t>Daraus wurde der</w:t>
      </w:r>
      <w:r w:rsidR="00885725" w:rsidRPr="00885725">
        <w:rPr>
          <w:color w:val="000000" w:themeColor="text1"/>
        </w:rPr>
        <w:t xml:space="preserve"> bestmögliche Mittelweg zwischen </w:t>
      </w:r>
      <w:r w:rsidRPr="00885725">
        <w:rPr>
          <w:color w:val="000000" w:themeColor="text1"/>
        </w:rPr>
        <w:t>Abtrag</w:t>
      </w:r>
      <w:r>
        <w:rPr>
          <w:color w:val="000000" w:themeColor="text1"/>
        </w:rPr>
        <w:t xml:space="preserve">en der Treppe und </w:t>
      </w:r>
      <w:r w:rsidR="00885725" w:rsidRPr="00885725">
        <w:rPr>
          <w:color w:val="000000" w:themeColor="text1"/>
        </w:rPr>
        <w:t xml:space="preserve">Aufspachteln </w:t>
      </w:r>
      <w:r>
        <w:rPr>
          <w:color w:val="000000" w:themeColor="text1"/>
        </w:rPr>
        <w:t xml:space="preserve">des Mörtels </w:t>
      </w:r>
      <w:r w:rsidR="00ED7A33">
        <w:rPr>
          <w:color w:val="000000" w:themeColor="text1"/>
        </w:rPr>
        <w:t>ermittelt</w:t>
      </w:r>
      <w:r w:rsidR="00885725" w:rsidRPr="00885725">
        <w:rPr>
          <w:color w:val="000000" w:themeColor="text1"/>
        </w:rPr>
        <w:t>.</w:t>
      </w:r>
    </w:p>
    <w:p w14:paraId="4E28C8F9" w14:textId="77777777" w:rsidR="00885725" w:rsidRPr="00885725" w:rsidRDefault="00885725" w:rsidP="00AC6FB0">
      <w:pPr>
        <w:pStyle w:val="Pressetext"/>
        <w:rPr>
          <w:color w:val="000000"/>
          <w:lang w:eastAsia="de-DE"/>
        </w:rPr>
      </w:pPr>
    </w:p>
    <w:p w14:paraId="0DB2E3D5" w14:textId="77777777" w:rsidR="002F218F" w:rsidRPr="00885725" w:rsidRDefault="002F218F" w:rsidP="002F218F">
      <w:pPr>
        <w:pStyle w:val="Pressetext"/>
        <w:rPr>
          <w:b/>
          <w:bCs/>
          <w:color w:val="000000"/>
          <w:lang w:eastAsia="de-DE"/>
        </w:rPr>
      </w:pPr>
      <w:r w:rsidRPr="00885725">
        <w:rPr>
          <w:b/>
          <w:bCs/>
          <w:color w:val="000000"/>
          <w:lang w:eastAsia="de-DE"/>
        </w:rPr>
        <w:t xml:space="preserve">Verbaut: </w:t>
      </w:r>
      <w:r w:rsidRPr="00885725">
        <w:rPr>
          <w:b/>
          <w:bCs/>
        </w:rPr>
        <w:t>2.000 Stufendrainagen</w:t>
      </w:r>
      <w:r w:rsidRPr="00885725">
        <w:rPr>
          <w:b/>
          <w:bCs/>
          <w:color w:val="000000"/>
          <w:lang w:eastAsia="de-DE"/>
        </w:rPr>
        <w:t xml:space="preserve"> und 58 Tonnen Drainmörtel</w:t>
      </w:r>
    </w:p>
    <w:p w14:paraId="60736F17" w14:textId="40ED0D5F" w:rsidR="008D2805" w:rsidRDefault="000A496E" w:rsidP="00AC6FB0">
      <w:pPr>
        <w:pStyle w:val="Pressetext"/>
        <w:rPr>
          <w:color w:val="000000" w:themeColor="text1"/>
        </w:rPr>
      </w:pPr>
      <w:r w:rsidRPr="00885725">
        <w:rPr>
          <w:color w:val="000000"/>
          <w:lang w:eastAsia="de-DE"/>
        </w:rPr>
        <w:t>Bis Ende Oktober 2018 waren in Spitzenzeiten acht bis zehn Verarbeiter auf der Baustelle beschäftigt.</w:t>
      </w:r>
      <w:r>
        <w:rPr>
          <w:color w:val="000000"/>
          <w:lang w:eastAsia="de-DE"/>
        </w:rPr>
        <w:t xml:space="preserve"> Denn d</w:t>
      </w:r>
      <w:r w:rsidR="002B35A5" w:rsidRPr="00D07CBA">
        <w:rPr>
          <w:color w:val="000000"/>
          <w:lang w:eastAsia="de-DE"/>
        </w:rPr>
        <w:t xml:space="preserve">er Umfang der Arbeiten auf der Baustelle war gewaltig. </w:t>
      </w:r>
      <w:r w:rsidR="00E50B81">
        <w:rPr>
          <w:color w:val="000000"/>
          <w:lang w:eastAsia="de-DE"/>
        </w:rPr>
        <w:t>Verarbeitet wurde die stolze Menge von</w:t>
      </w:r>
      <w:r w:rsidR="008D2805" w:rsidRPr="00D07CBA">
        <w:rPr>
          <w:color w:val="000000"/>
          <w:lang w:eastAsia="de-DE"/>
        </w:rPr>
        <w:t xml:space="preserve"> 58 Tonnen Drainmörtel </w:t>
      </w:r>
      <w:r w:rsidR="00E50B81">
        <w:rPr>
          <w:color w:val="000000"/>
          <w:lang w:eastAsia="de-DE"/>
        </w:rPr>
        <w:t xml:space="preserve">der Firma Gutjahr, der </w:t>
      </w:r>
      <w:r w:rsidR="002B35A5" w:rsidRPr="00D07CBA">
        <w:rPr>
          <w:rFonts w:eastAsia="Times New Roman"/>
          <w:color w:val="000000"/>
        </w:rPr>
        <w:t>vom frühen Morgen bis zum späten Nachmittag nonstop im Zw</w:t>
      </w:r>
      <w:r w:rsidR="00D07CBA">
        <w:rPr>
          <w:rFonts w:eastAsia="Times New Roman"/>
          <w:color w:val="000000"/>
        </w:rPr>
        <w:t>a</w:t>
      </w:r>
      <w:r w:rsidR="002B35A5" w:rsidRPr="00D07CBA">
        <w:rPr>
          <w:rFonts w:eastAsia="Times New Roman"/>
          <w:color w:val="000000"/>
        </w:rPr>
        <w:t>ngsmischer angerührt</w:t>
      </w:r>
      <w:r w:rsidR="00E50B81">
        <w:rPr>
          <w:rFonts w:eastAsia="Times New Roman"/>
          <w:color w:val="000000"/>
        </w:rPr>
        <w:t xml:space="preserve"> wurde</w:t>
      </w:r>
      <w:r w:rsidR="002B35A5" w:rsidRPr="00D07CBA">
        <w:rPr>
          <w:rFonts w:eastAsia="Times New Roman"/>
          <w:color w:val="000000"/>
        </w:rPr>
        <w:t xml:space="preserve"> – teilweise bis sich die Mörtelkübel des Mischers unter der mechanischen Belastung auflösten, </w:t>
      </w:r>
      <w:r w:rsidR="000655FC">
        <w:rPr>
          <w:rFonts w:eastAsia="Times New Roman"/>
          <w:color w:val="000000"/>
        </w:rPr>
        <w:t>erinnert</w:t>
      </w:r>
      <w:r w:rsidR="002B35A5" w:rsidRPr="00D07CBA">
        <w:rPr>
          <w:rFonts w:eastAsia="Times New Roman"/>
          <w:color w:val="000000"/>
        </w:rPr>
        <w:t xml:space="preserve"> sich </w:t>
      </w:r>
      <w:r w:rsidR="00C94096" w:rsidRPr="00D07CBA">
        <w:rPr>
          <w:rFonts w:eastAsia="Times New Roman"/>
          <w:color w:val="000000"/>
        </w:rPr>
        <w:t>Bauingenieur</w:t>
      </w:r>
      <w:r w:rsidR="002B35A5" w:rsidRPr="00D07CBA">
        <w:rPr>
          <w:rFonts w:eastAsia="Times New Roman"/>
          <w:color w:val="000000"/>
        </w:rPr>
        <w:t xml:space="preserve"> von Haebler. </w:t>
      </w:r>
      <w:r w:rsidR="002B35A5" w:rsidRPr="00D07CBA">
        <w:t>Dazu</w:t>
      </w:r>
      <w:r w:rsidR="007C602F" w:rsidRPr="00D07CBA">
        <w:t xml:space="preserve"> </w:t>
      </w:r>
      <w:r w:rsidR="0015648B">
        <w:lastRenderedPageBreak/>
        <w:t xml:space="preserve">verbauten die Handwerksunternehmen </w:t>
      </w:r>
      <w:r w:rsidR="007C602F" w:rsidRPr="00D07CBA">
        <w:t>über 2.0</w:t>
      </w:r>
      <w:r w:rsidR="008D2805" w:rsidRPr="00D07CBA">
        <w:t>00 Stufendrainagesystem</w:t>
      </w:r>
      <w:r w:rsidR="003C1793" w:rsidRPr="00D07CBA">
        <w:t>e</w:t>
      </w:r>
      <w:r w:rsidR="008D2805" w:rsidRPr="00D07CBA">
        <w:rPr>
          <w:color w:val="000000" w:themeColor="text1"/>
        </w:rPr>
        <w:t xml:space="preserve"> </w:t>
      </w:r>
      <w:r w:rsidR="0015648B">
        <w:rPr>
          <w:color w:val="000000" w:themeColor="text1"/>
        </w:rPr>
        <w:t>von Gutjahr</w:t>
      </w:r>
      <w:r w:rsidR="008D2805" w:rsidRPr="00D07CBA">
        <w:rPr>
          <w:color w:val="000000" w:themeColor="text1"/>
        </w:rPr>
        <w:t>.</w:t>
      </w:r>
      <w:r w:rsidR="0015648B">
        <w:rPr>
          <w:color w:val="000000" w:themeColor="text1"/>
        </w:rPr>
        <w:t xml:space="preserve"> </w:t>
      </w:r>
    </w:p>
    <w:p w14:paraId="15F0B778" w14:textId="4EBB3442" w:rsidR="0015648B" w:rsidRPr="00155D4C" w:rsidRDefault="0015648B" w:rsidP="00AC6FB0">
      <w:pPr>
        <w:pStyle w:val="Pressetext"/>
        <w:rPr>
          <w:color w:val="000000" w:themeColor="text1"/>
        </w:rPr>
      </w:pPr>
    </w:p>
    <w:p w14:paraId="00790B09" w14:textId="6D5C2D0D" w:rsidR="0031746E" w:rsidRPr="00155D4C" w:rsidRDefault="0015648B" w:rsidP="005F2420">
      <w:pPr>
        <w:pStyle w:val="Pressetext"/>
        <w:rPr>
          <w:rFonts w:cs="Arial"/>
          <w:color w:val="000000" w:themeColor="text1"/>
        </w:rPr>
      </w:pPr>
      <w:r w:rsidRPr="00155D4C">
        <w:rPr>
          <w:color w:val="000000" w:themeColor="text1"/>
        </w:rPr>
        <w:t xml:space="preserve">Mithilfe einer </w:t>
      </w:r>
      <w:r w:rsidR="005F2420" w:rsidRPr="00155D4C">
        <w:rPr>
          <w:color w:val="000000" w:themeColor="text1"/>
        </w:rPr>
        <w:t xml:space="preserve">zuvor eigens erprobten </w:t>
      </w:r>
      <w:r w:rsidRPr="00155D4C">
        <w:rPr>
          <w:color w:val="000000" w:themeColor="text1"/>
        </w:rPr>
        <w:t xml:space="preserve">Sonderkonstruktion wurde </w:t>
      </w:r>
      <w:r w:rsidR="005F2420" w:rsidRPr="00155D4C">
        <w:rPr>
          <w:color w:val="000000" w:themeColor="text1"/>
        </w:rPr>
        <w:t xml:space="preserve">unter der Treppe </w:t>
      </w:r>
      <w:r w:rsidRPr="00155D4C">
        <w:rPr>
          <w:color w:val="000000" w:themeColor="text1"/>
        </w:rPr>
        <w:t xml:space="preserve">außerdem eine neue </w:t>
      </w:r>
      <w:r w:rsidR="005F2420" w:rsidRPr="00155D4C">
        <w:rPr>
          <w:color w:val="000000" w:themeColor="text1"/>
        </w:rPr>
        <w:t xml:space="preserve">Elektroheizung </w:t>
      </w:r>
      <w:r w:rsidR="005F2420" w:rsidRPr="00155D4C">
        <w:rPr>
          <w:color w:val="000000" w:themeColor="text1"/>
          <w:lang w:eastAsia="de-DE"/>
        </w:rPr>
        <w:t>eingebaut</w:t>
      </w:r>
      <w:r w:rsidR="005F2420" w:rsidRPr="00155D4C">
        <w:rPr>
          <w:b/>
          <w:bCs/>
          <w:color w:val="000000" w:themeColor="text1"/>
          <w:lang w:eastAsia="de-DE"/>
        </w:rPr>
        <w:t xml:space="preserve">. </w:t>
      </w:r>
      <w:r w:rsidR="007E7C91" w:rsidRPr="00155D4C">
        <w:rPr>
          <w:color w:val="000000" w:themeColor="text1"/>
          <w:lang w:eastAsia="de-DE"/>
        </w:rPr>
        <w:t xml:space="preserve">Die Heizungsschleifen liegen </w:t>
      </w:r>
      <w:r w:rsidR="00DF44EA" w:rsidRPr="00155D4C">
        <w:rPr>
          <w:color w:val="000000" w:themeColor="text1"/>
          <w:lang w:eastAsia="de-DE"/>
        </w:rPr>
        <w:t xml:space="preserve">jetzt </w:t>
      </w:r>
      <w:r w:rsidR="007E7C91" w:rsidRPr="00155D4C">
        <w:rPr>
          <w:color w:val="000000" w:themeColor="text1"/>
          <w:lang w:eastAsia="de-DE"/>
        </w:rPr>
        <w:t>auf einer Gittermatte</w:t>
      </w:r>
      <w:r w:rsidR="00D643B6" w:rsidRPr="00155D4C">
        <w:rPr>
          <w:color w:val="000000" w:themeColor="text1"/>
          <w:lang w:eastAsia="de-DE"/>
        </w:rPr>
        <w:t xml:space="preserve"> und </w:t>
      </w:r>
      <w:r w:rsidR="005F2420" w:rsidRPr="00155D4C">
        <w:rPr>
          <w:color w:val="000000" w:themeColor="text1"/>
          <w:lang w:eastAsia="de-DE"/>
        </w:rPr>
        <w:t>werden</w:t>
      </w:r>
      <w:r w:rsidR="00D643B6" w:rsidRPr="00155D4C">
        <w:rPr>
          <w:color w:val="000000" w:themeColor="text1"/>
          <w:lang w:eastAsia="de-DE"/>
        </w:rPr>
        <w:t xml:space="preserve"> ganz vom</w:t>
      </w:r>
      <w:r w:rsidR="007E7C91" w:rsidRPr="00155D4C">
        <w:rPr>
          <w:color w:val="000000" w:themeColor="text1"/>
          <w:lang w:eastAsia="de-DE"/>
        </w:rPr>
        <w:t xml:space="preserve"> </w:t>
      </w:r>
      <w:proofErr w:type="spellStart"/>
      <w:r w:rsidR="00D643B6" w:rsidRPr="00155D4C">
        <w:rPr>
          <w:color w:val="000000" w:themeColor="text1"/>
        </w:rPr>
        <w:t>Drainmörtel</w:t>
      </w:r>
      <w:proofErr w:type="spellEnd"/>
      <w:r w:rsidR="00D643B6" w:rsidRPr="00155D4C">
        <w:rPr>
          <w:color w:val="000000" w:themeColor="text1"/>
        </w:rPr>
        <w:t xml:space="preserve"> </w:t>
      </w:r>
      <w:r w:rsidR="007E7C91" w:rsidRPr="00155D4C">
        <w:rPr>
          <w:color w:val="000000" w:themeColor="text1"/>
          <w:lang w:eastAsia="de-DE"/>
        </w:rPr>
        <w:t>umschlossen</w:t>
      </w:r>
      <w:r w:rsidR="00DF44EA" w:rsidRPr="00155D4C">
        <w:rPr>
          <w:color w:val="000000" w:themeColor="text1"/>
          <w:lang w:eastAsia="de-DE"/>
        </w:rPr>
        <w:t xml:space="preserve">, damit </w:t>
      </w:r>
      <w:r w:rsidR="007E7C91" w:rsidRPr="00155D4C">
        <w:rPr>
          <w:color w:val="000000" w:themeColor="text1"/>
          <w:lang w:eastAsia="de-DE"/>
        </w:rPr>
        <w:t xml:space="preserve">sie </w:t>
      </w:r>
      <w:r w:rsidR="00DF44EA" w:rsidRPr="00155D4C">
        <w:rPr>
          <w:color w:val="000000" w:themeColor="text1"/>
          <w:lang w:eastAsia="de-DE"/>
        </w:rPr>
        <w:t xml:space="preserve">nicht </w:t>
      </w:r>
      <w:r w:rsidR="007E7C91" w:rsidRPr="00155D4C">
        <w:rPr>
          <w:color w:val="000000" w:themeColor="text1"/>
          <w:lang w:eastAsia="de-DE"/>
        </w:rPr>
        <w:t>durch</w:t>
      </w:r>
      <w:r w:rsidR="00D643B6" w:rsidRPr="00155D4C">
        <w:rPr>
          <w:color w:val="000000" w:themeColor="text1"/>
          <w:lang w:eastAsia="de-DE"/>
        </w:rPr>
        <w:t>brennen</w:t>
      </w:r>
      <w:r w:rsidR="005F2420" w:rsidRPr="00155D4C">
        <w:rPr>
          <w:color w:val="000000" w:themeColor="text1"/>
          <w:lang w:eastAsia="de-DE"/>
        </w:rPr>
        <w:t xml:space="preserve"> können</w:t>
      </w:r>
      <w:r w:rsidR="00D643B6" w:rsidRPr="00155D4C">
        <w:rPr>
          <w:color w:val="000000" w:themeColor="text1"/>
          <w:lang w:eastAsia="de-DE"/>
        </w:rPr>
        <w:t>.</w:t>
      </w:r>
    </w:p>
    <w:p w14:paraId="3EA90B73" w14:textId="77777777" w:rsidR="00A8716A" w:rsidRPr="000A496E" w:rsidRDefault="00A8716A" w:rsidP="00AC6FB0">
      <w:pPr>
        <w:pStyle w:val="Pressetext"/>
        <w:rPr>
          <w:color w:val="FF0000"/>
          <w:lang w:eastAsia="de-DE"/>
        </w:rPr>
      </w:pPr>
    </w:p>
    <w:p w14:paraId="76290792" w14:textId="77777777" w:rsidR="00373C40" w:rsidRPr="00373C40" w:rsidRDefault="00373C40" w:rsidP="00AC6FB0">
      <w:pPr>
        <w:pStyle w:val="Pressetext"/>
        <w:rPr>
          <w:b/>
          <w:bCs/>
          <w:color w:val="000000"/>
          <w:lang w:eastAsia="de-DE"/>
        </w:rPr>
      </w:pPr>
      <w:r w:rsidRPr="00373C40">
        <w:rPr>
          <w:b/>
          <w:bCs/>
          <w:color w:val="000000"/>
          <w:lang w:eastAsia="de-DE"/>
        </w:rPr>
        <w:t>Hitzesommer 2018: Arbeiten bei 40 Grad</w:t>
      </w:r>
    </w:p>
    <w:p w14:paraId="1F14601B" w14:textId="3A1B583F" w:rsidR="00A8716A" w:rsidRDefault="00A8716A" w:rsidP="00AC6FB0">
      <w:pPr>
        <w:pStyle w:val="Pressetext"/>
        <w:rPr>
          <w:color w:val="000000"/>
          <w:lang w:eastAsia="de-DE"/>
        </w:rPr>
      </w:pPr>
      <w:r w:rsidRPr="00885725">
        <w:rPr>
          <w:color w:val="000000"/>
          <w:lang w:eastAsia="de-DE"/>
        </w:rPr>
        <w:t xml:space="preserve">Die größte Herausforderung für alle Beteiligten war jedoch die enorme Hitze im Sommer 2018. „Es war ja fast ein Jahrhundertsommer. Vom Beginn der Arbeiten Anfang Juli bis zur witterungsbedingten Unterbrechung Ende Oktober gab es nur drei oder vier Regentage. Wir standen oft von 7 Uhr morgens bis 17 Uhr nachmittags bei 40 Grad in der Sonne“, erinnert sich </w:t>
      </w:r>
      <w:r w:rsidR="005F2420">
        <w:rPr>
          <w:color w:val="000000"/>
          <w:lang w:eastAsia="de-DE"/>
        </w:rPr>
        <w:t xml:space="preserve">der Steinmetzmeister </w:t>
      </w:r>
      <w:r w:rsidRPr="00885725">
        <w:rPr>
          <w:color w:val="000000"/>
          <w:lang w:eastAsia="de-DE"/>
        </w:rPr>
        <w:t xml:space="preserve">Hans-Jörg </w:t>
      </w:r>
      <w:r w:rsidR="00373C40" w:rsidRPr="00885725">
        <w:rPr>
          <w:color w:val="000000"/>
          <w:lang w:eastAsia="de-DE"/>
        </w:rPr>
        <w:t>Schitthof</w:t>
      </w:r>
      <w:r w:rsidR="005F2420">
        <w:rPr>
          <w:color w:val="000000"/>
          <w:lang w:eastAsia="de-DE"/>
        </w:rPr>
        <w:t xml:space="preserve"> aus </w:t>
      </w:r>
      <w:r w:rsidR="005F2420" w:rsidRPr="005F2420">
        <w:rPr>
          <w:color w:val="000000"/>
          <w:lang w:eastAsia="de-DE"/>
        </w:rPr>
        <w:t>Seibersbach</w:t>
      </w:r>
      <w:r w:rsidR="005F2420">
        <w:rPr>
          <w:color w:val="000000"/>
          <w:lang w:eastAsia="de-DE"/>
        </w:rPr>
        <w:t xml:space="preserve"> im Hunsrück</w:t>
      </w:r>
      <w:r w:rsidRPr="00885725">
        <w:rPr>
          <w:color w:val="000000"/>
          <w:lang w:eastAsia="de-DE"/>
        </w:rPr>
        <w:t xml:space="preserve">. </w:t>
      </w:r>
      <w:r w:rsidR="00AC555D" w:rsidRPr="00885725">
        <w:rPr>
          <w:color w:val="000000"/>
          <w:lang w:eastAsia="de-DE"/>
        </w:rPr>
        <w:t>Um wenigstens etwas Frischluft zu bekommen, ließ er eine Beschattung aufbauen und große Ventilatoren aufstellen.</w:t>
      </w:r>
      <w:r w:rsidR="005F2420">
        <w:rPr>
          <w:color w:val="000000"/>
          <w:lang w:eastAsia="de-DE"/>
        </w:rPr>
        <w:t xml:space="preserve"> </w:t>
      </w:r>
    </w:p>
    <w:p w14:paraId="6BB7AD38" w14:textId="77777777" w:rsidR="00716056" w:rsidRDefault="00716056" w:rsidP="00AC6FB0">
      <w:pPr>
        <w:pStyle w:val="Pressetext"/>
        <w:rPr>
          <w:color w:val="000000"/>
          <w:lang w:eastAsia="de-DE"/>
        </w:rPr>
      </w:pPr>
    </w:p>
    <w:p w14:paraId="007D2D24" w14:textId="77777777" w:rsidR="00B70944" w:rsidRPr="00B70944" w:rsidRDefault="00B70944" w:rsidP="00AC6FB0">
      <w:pPr>
        <w:pStyle w:val="Pressetext"/>
        <w:rPr>
          <w:b/>
          <w:bCs/>
          <w:color w:val="000000"/>
          <w:lang w:eastAsia="de-DE"/>
        </w:rPr>
      </w:pPr>
      <w:r>
        <w:rPr>
          <w:b/>
          <w:bCs/>
          <w:color w:val="000000"/>
          <w:lang w:eastAsia="de-DE"/>
        </w:rPr>
        <w:t xml:space="preserve">Abnahme </w:t>
      </w:r>
      <w:r w:rsidRPr="00B70944">
        <w:rPr>
          <w:b/>
          <w:bCs/>
          <w:color w:val="000000"/>
          <w:lang w:eastAsia="de-DE"/>
        </w:rPr>
        <w:t>ohne Beanstandungen</w:t>
      </w:r>
    </w:p>
    <w:p w14:paraId="5D3971DA" w14:textId="556531F8" w:rsidR="00373C40" w:rsidRDefault="00C77912" w:rsidP="00AC6FB0">
      <w:pPr>
        <w:pStyle w:val="Pressetext"/>
        <w:rPr>
          <w:color w:val="000000"/>
          <w:lang w:eastAsia="de-DE"/>
        </w:rPr>
      </w:pPr>
      <w:r>
        <w:rPr>
          <w:color w:val="000000"/>
          <w:lang w:eastAsia="de-DE"/>
        </w:rPr>
        <w:t xml:space="preserve">Im </w:t>
      </w:r>
      <w:r w:rsidR="000A496E">
        <w:rPr>
          <w:color w:val="000000"/>
          <w:lang w:eastAsia="de-DE"/>
        </w:rPr>
        <w:t xml:space="preserve">folgenden </w:t>
      </w:r>
      <w:r>
        <w:rPr>
          <w:color w:val="000000"/>
          <w:lang w:eastAsia="de-DE"/>
        </w:rPr>
        <w:t xml:space="preserve">Winter </w:t>
      </w:r>
      <w:r w:rsidR="00446C46">
        <w:rPr>
          <w:color w:val="000000"/>
          <w:lang w:eastAsia="de-DE"/>
        </w:rPr>
        <w:t xml:space="preserve">wurden </w:t>
      </w:r>
      <w:r>
        <w:rPr>
          <w:color w:val="000000"/>
          <w:lang w:eastAsia="de-DE"/>
        </w:rPr>
        <w:t>die Arbeiten unterbrochen</w:t>
      </w:r>
      <w:r w:rsidR="00446C46">
        <w:rPr>
          <w:color w:val="000000"/>
          <w:lang w:eastAsia="de-DE"/>
        </w:rPr>
        <w:t>, v</w:t>
      </w:r>
      <w:r>
        <w:rPr>
          <w:color w:val="000000"/>
          <w:lang w:eastAsia="de-DE"/>
        </w:rPr>
        <w:t xml:space="preserve">on Ende März </w:t>
      </w:r>
      <w:r w:rsidR="007E7C91">
        <w:rPr>
          <w:color w:val="000000"/>
          <w:lang w:eastAsia="de-DE"/>
        </w:rPr>
        <w:t xml:space="preserve">bis </w:t>
      </w:r>
      <w:r w:rsidRPr="00C77912">
        <w:rPr>
          <w:color w:val="000000"/>
          <w:lang w:eastAsia="de-DE"/>
        </w:rPr>
        <w:t>Mitte April</w:t>
      </w:r>
      <w:r w:rsidR="007E7C91">
        <w:rPr>
          <w:color w:val="000000"/>
          <w:lang w:eastAsia="de-DE"/>
        </w:rPr>
        <w:t xml:space="preserve"> </w:t>
      </w:r>
      <w:r w:rsidR="002B35A5">
        <w:rPr>
          <w:color w:val="000000"/>
          <w:lang w:eastAsia="de-DE"/>
        </w:rPr>
        <w:t xml:space="preserve">2019 </w:t>
      </w:r>
      <w:r w:rsidR="007E7C91">
        <w:rPr>
          <w:color w:val="000000"/>
          <w:lang w:eastAsia="de-DE"/>
        </w:rPr>
        <w:t xml:space="preserve">konnten </w:t>
      </w:r>
      <w:r w:rsidR="00446C46">
        <w:rPr>
          <w:color w:val="000000"/>
          <w:lang w:eastAsia="de-DE"/>
        </w:rPr>
        <w:t>sie</w:t>
      </w:r>
      <w:r w:rsidR="007E7C91">
        <w:rPr>
          <w:color w:val="000000"/>
          <w:lang w:eastAsia="de-DE"/>
        </w:rPr>
        <w:t xml:space="preserve"> schließlich erfolgreich abgeschlossen werden. </w:t>
      </w:r>
      <w:r w:rsidR="00373C40">
        <w:rPr>
          <w:color w:val="000000"/>
          <w:lang w:eastAsia="de-DE"/>
        </w:rPr>
        <w:t xml:space="preserve">Das </w:t>
      </w:r>
      <w:r w:rsidR="002B35A5">
        <w:rPr>
          <w:color w:val="000000"/>
          <w:lang w:eastAsia="de-DE"/>
        </w:rPr>
        <w:t xml:space="preserve">Ergebnis ist eine </w:t>
      </w:r>
      <w:r w:rsidR="002B35A5" w:rsidRPr="00155D4C">
        <w:rPr>
          <w:color w:val="000000" w:themeColor="text1"/>
          <w:lang w:eastAsia="de-DE"/>
        </w:rPr>
        <w:t xml:space="preserve">perfekt sanierte, </w:t>
      </w:r>
      <w:r w:rsidR="0010635C" w:rsidRPr="00155D4C">
        <w:rPr>
          <w:color w:val="000000" w:themeColor="text1"/>
          <w:lang w:eastAsia="de-DE"/>
        </w:rPr>
        <w:t xml:space="preserve">mit dem Drainagesystem aus Bickenbach </w:t>
      </w:r>
      <w:r w:rsidR="002B35A5" w:rsidRPr="00155D4C">
        <w:rPr>
          <w:color w:val="000000" w:themeColor="text1"/>
          <w:lang w:eastAsia="de-DE"/>
        </w:rPr>
        <w:t xml:space="preserve">sicher </w:t>
      </w:r>
      <w:r w:rsidR="00446C46" w:rsidRPr="00155D4C">
        <w:rPr>
          <w:color w:val="000000" w:themeColor="text1"/>
          <w:lang w:eastAsia="de-DE"/>
        </w:rPr>
        <w:t xml:space="preserve">entwässernde </w:t>
      </w:r>
      <w:r w:rsidR="002B35A5" w:rsidRPr="00155D4C">
        <w:rPr>
          <w:color w:val="000000" w:themeColor="text1"/>
          <w:lang w:eastAsia="de-DE"/>
        </w:rPr>
        <w:t>und im Winter beheizte Betonwerkstein</w:t>
      </w:r>
      <w:r w:rsidR="002B35A5">
        <w:rPr>
          <w:color w:val="000000"/>
          <w:lang w:eastAsia="de-DE"/>
        </w:rPr>
        <w:t xml:space="preserve">-Freitreppe, </w:t>
      </w:r>
      <w:r w:rsidR="00152567">
        <w:rPr>
          <w:color w:val="000000"/>
          <w:lang w:eastAsia="de-DE"/>
        </w:rPr>
        <w:t xml:space="preserve">die die Besucher zum Kongresszentrum führt – und </w:t>
      </w:r>
      <w:r w:rsidR="002B35A5">
        <w:rPr>
          <w:color w:val="000000"/>
          <w:lang w:eastAsia="de-DE"/>
        </w:rPr>
        <w:t xml:space="preserve">der man die Herausforderungen während der Sanierungsarbeiten nicht </w:t>
      </w:r>
      <w:r w:rsidR="00DF44EA">
        <w:rPr>
          <w:color w:val="000000"/>
          <w:lang w:eastAsia="de-DE"/>
        </w:rPr>
        <w:t xml:space="preserve">mehr </w:t>
      </w:r>
      <w:r w:rsidR="002B35A5">
        <w:rPr>
          <w:color w:val="000000"/>
          <w:lang w:eastAsia="de-DE"/>
        </w:rPr>
        <w:t>ansieht.</w:t>
      </w:r>
    </w:p>
    <w:p w14:paraId="7FD1A5BD" w14:textId="77777777" w:rsidR="00373C40" w:rsidRDefault="00373C40" w:rsidP="00AC6FB0">
      <w:pPr>
        <w:pStyle w:val="Pressetext"/>
        <w:rPr>
          <w:color w:val="000000"/>
          <w:lang w:eastAsia="de-DE"/>
        </w:rPr>
      </w:pPr>
    </w:p>
    <w:p w14:paraId="28D03E65" w14:textId="7EAC4254" w:rsidR="00720E9D" w:rsidRDefault="00067DD2" w:rsidP="00AC6FB0">
      <w:pPr>
        <w:pStyle w:val="Pressetext"/>
        <w:rPr>
          <w:color w:val="000000"/>
          <w:lang w:eastAsia="de-DE"/>
        </w:rPr>
      </w:pPr>
      <w:r>
        <w:rPr>
          <w:color w:val="000000"/>
          <w:lang w:eastAsia="de-DE"/>
        </w:rPr>
        <w:t xml:space="preserve">Bauingenieur </w:t>
      </w:r>
      <w:r w:rsidRPr="00067DD2">
        <w:rPr>
          <w:color w:val="000000"/>
          <w:lang w:eastAsia="de-DE"/>
        </w:rPr>
        <w:t xml:space="preserve">von Haebler </w:t>
      </w:r>
      <w:r>
        <w:rPr>
          <w:color w:val="000000"/>
          <w:lang w:eastAsia="de-DE"/>
        </w:rPr>
        <w:t xml:space="preserve">und Steinmetzmeister Schitthof sind auch zwei Jahre </w:t>
      </w:r>
      <w:r w:rsidRPr="00885725">
        <w:rPr>
          <w:color w:val="000000"/>
          <w:lang w:eastAsia="de-DE"/>
        </w:rPr>
        <w:t xml:space="preserve">nach Abschluss der Arbeiten noch in Kontakt. Schließlich war es </w:t>
      </w:r>
      <w:r w:rsidR="00152567" w:rsidRPr="00885725">
        <w:rPr>
          <w:color w:val="000000"/>
          <w:lang w:eastAsia="de-DE"/>
        </w:rPr>
        <w:t>keine Treppensanierung wie jede andere</w:t>
      </w:r>
      <w:r w:rsidRPr="00885725">
        <w:rPr>
          <w:color w:val="000000"/>
          <w:lang w:eastAsia="de-DE"/>
        </w:rPr>
        <w:t xml:space="preserve">. </w:t>
      </w:r>
      <w:r w:rsidR="00152567" w:rsidRPr="00885725">
        <w:rPr>
          <w:color w:val="000000"/>
          <w:lang w:eastAsia="de-DE"/>
        </w:rPr>
        <w:t>Nur eine Frage ist bei</w:t>
      </w:r>
      <w:r w:rsidRPr="00885725">
        <w:rPr>
          <w:color w:val="000000"/>
          <w:lang w:eastAsia="de-DE"/>
        </w:rPr>
        <w:t xml:space="preserve"> </w:t>
      </w:r>
      <w:r w:rsidR="00152567" w:rsidRPr="00885725">
        <w:rPr>
          <w:color w:val="000000"/>
          <w:lang w:eastAsia="de-DE"/>
        </w:rPr>
        <w:t xml:space="preserve">Hans-Jörg </w:t>
      </w:r>
      <w:r w:rsidR="00373C40" w:rsidRPr="00885725">
        <w:rPr>
          <w:color w:val="000000"/>
          <w:lang w:eastAsia="de-DE"/>
        </w:rPr>
        <w:t>Schitthof</w:t>
      </w:r>
      <w:r w:rsidR="00152567" w:rsidRPr="00885725">
        <w:rPr>
          <w:color w:val="000000"/>
          <w:lang w:eastAsia="de-DE"/>
        </w:rPr>
        <w:t xml:space="preserve"> offengeblieben: „Wir </w:t>
      </w:r>
      <w:r w:rsidR="003C1793" w:rsidRPr="00885725">
        <w:rPr>
          <w:color w:val="000000"/>
          <w:lang w:eastAsia="de-DE"/>
        </w:rPr>
        <w:t xml:space="preserve">kennen </w:t>
      </w:r>
      <w:r w:rsidR="00152567" w:rsidRPr="00885725">
        <w:rPr>
          <w:color w:val="000000"/>
          <w:lang w:eastAsia="de-DE"/>
        </w:rPr>
        <w:t xml:space="preserve">alle keine größere Treppe in Deutschland. Nur ob es wirklich die größte </w:t>
      </w:r>
      <w:r w:rsidRPr="00885725">
        <w:rPr>
          <w:color w:val="000000"/>
          <w:lang w:eastAsia="de-DE"/>
        </w:rPr>
        <w:t>hierzulande</w:t>
      </w:r>
      <w:r w:rsidR="00152567" w:rsidRPr="00885725">
        <w:rPr>
          <w:color w:val="000000"/>
          <w:lang w:eastAsia="de-DE"/>
        </w:rPr>
        <w:t xml:space="preserve"> ist, haben wir noch nicht herausgefunden.“</w:t>
      </w:r>
    </w:p>
    <w:p w14:paraId="57F6708C" w14:textId="77777777" w:rsidR="002E60BC" w:rsidRPr="005E7C23" w:rsidRDefault="002E60BC" w:rsidP="002E60BC">
      <w:pPr>
        <w:pStyle w:val="berGutjahr"/>
        <w:spacing w:before="320"/>
        <w:rPr>
          <w:b/>
        </w:rPr>
      </w:pPr>
      <w:r w:rsidRPr="005E7C23">
        <w:rPr>
          <w:b/>
        </w:rPr>
        <w:t>Über Gutjahr</w:t>
      </w:r>
    </w:p>
    <w:p w14:paraId="24488C1E" w14:textId="77777777" w:rsidR="002E60BC" w:rsidRPr="001008AF" w:rsidRDefault="002E60BC" w:rsidP="002E60BC">
      <w:pPr>
        <w:pStyle w:val="berGutjahr"/>
      </w:pPr>
      <w:r w:rsidRPr="002E2A84">
        <w:rPr>
          <w:lang w:val="de-CH"/>
        </w:rPr>
        <w:t xml:space="preserve">Gutjahr Systemtechnik mit Sitz in Bickenbach/Bergstrasse (Hessen) entwickelt seit </w:t>
      </w:r>
      <w:r>
        <w:rPr>
          <w:lang w:val="de-CH"/>
        </w:rPr>
        <w:t>30</w:t>
      </w:r>
      <w:r w:rsidRPr="002E2A84">
        <w:rPr>
          <w:lang w:val="de-CH"/>
        </w:rPr>
        <w:t xml:space="preserve"> Jahren Komplettlösungen für die sichere Entwässerung, Entlüftung und Entkopplung von Belägen – auf Balkonen, Terrassen und Aussentreppen ebenso wie im Innenbereich und an Fassaden. Herzstück der Systeme sind </w:t>
      </w:r>
      <w:r w:rsidRPr="00651E48">
        <w:rPr>
          <w:lang w:val="de-CH"/>
        </w:rPr>
        <w:t xml:space="preserve">Drainage- und </w:t>
      </w:r>
      <w:r w:rsidRPr="00651E48">
        <w:rPr>
          <w:lang w:val="de-CH"/>
        </w:rPr>
        <w:lastRenderedPageBreak/>
        <w:t xml:space="preserve">Entkopplungsmatten. Passende Drainroste, Randprofile und Rinnen sowie Abdichtungen und Mörtelsysteme ergänzen die Produktpalette. Mittlerweile werden die Produkte von Gutjahr in 26 Ländern weltweit eingesetzt, darunter neben zahlreichen europäischen Ländern auch die USA, Kanada, Australien und Neuseeland. Zudem hat das Unternehmen bereits mehrere Innovationspreise </w:t>
      </w:r>
      <w:r w:rsidRPr="002E2A84">
        <w:rPr>
          <w:lang w:val="de-CH"/>
        </w:rPr>
        <w:t>erhalten. Seit 2014 gehört Gutjahr zur Ardex-Gruppe.</w:t>
      </w:r>
      <w:r w:rsidRPr="001008AF">
        <w:t xml:space="preserve"> </w:t>
      </w:r>
    </w:p>
    <w:p w14:paraId="0284D799" w14:textId="33600D57" w:rsidR="0022769C" w:rsidRPr="00645C28" w:rsidRDefault="002E60BC" w:rsidP="00CD1A16">
      <w:pPr>
        <w:pStyle w:val="KontaktdatenPresseanfragen"/>
      </w:pPr>
      <w:r w:rsidRPr="001008AF">
        <w:rPr>
          <w:b/>
        </w:rPr>
        <w:t>Presseanfragen bitte an:</w:t>
      </w:r>
      <w:r>
        <w:rPr>
          <w:b/>
        </w:rPr>
        <w:br/>
      </w:r>
      <w:r w:rsidRPr="001008AF">
        <w:t>Arts &amp; Others, Anja Kassubek, Daimlerstraße 12, D-61352 Bad Homburg</w:t>
      </w:r>
      <w:r>
        <w:br/>
      </w:r>
      <w:r w:rsidRPr="001008AF">
        <w:t xml:space="preserve">Tel. 06172/9022-131, </w:t>
      </w:r>
      <w:hyperlink r:id="rId7" w:history="1">
        <w:r w:rsidRPr="00CE6CC9">
          <w:t>a.kassubek@arts-others.de</w:t>
        </w:r>
      </w:hyperlink>
    </w:p>
    <w:sectPr w:rsidR="0022769C" w:rsidRPr="00645C28" w:rsidSect="00EC4464">
      <w:headerReference w:type="default" r:id="rId8"/>
      <w:pgSz w:w="11906" w:h="16838"/>
      <w:pgMar w:top="3725" w:right="2977" w:bottom="1985"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AE056" w14:textId="77777777" w:rsidR="009F7F91" w:rsidRDefault="009F7F91" w:rsidP="00EC4464">
      <w:pPr>
        <w:spacing w:line="240" w:lineRule="auto"/>
      </w:pPr>
      <w:r>
        <w:separator/>
      </w:r>
    </w:p>
  </w:endnote>
  <w:endnote w:type="continuationSeparator" w:id="0">
    <w:p w14:paraId="41DCB511" w14:textId="77777777" w:rsidR="009F7F91" w:rsidRDefault="009F7F91" w:rsidP="00EC44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E8156" w14:textId="77777777" w:rsidR="009F7F91" w:rsidRDefault="009F7F91" w:rsidP="00EC4464">
      <w:pPr>
        <w:spacing w:line="240" w:lineRule="auto"/>
      </w:pPr>
      <w:r>
        <w:separator/>
      </w:r>
    </w:p>
  </w:footnote>
  <w:footnote w:type="continuationSeparator" w:id="0">
    <w:p w14:paraId="36476CEC" w14:textId="77777777" w:rsidR="009F7F91" w:rsidRDefault="009F7F91" w:rsidP="00EC44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A483B" w14:textId="77777777" w:rsidR="00EC4464" w:rsidRPr="0022769C" w:rsidRDefault="0022769C">
    <w:pPr>
      <w:rPr>
        <w:sz w:val="2"/>
        <w:szCs w:val="2"/>
      </w:rPr>
    </w:pPr>
    <w:r w:rsidRPr="0022769C">
      <w:rPr>
        <w:rFonts w:cs="Arial"/>
        <w:noProof/>
        <w:color w:val="000000" w:themeColor="text1"/>
        <w:sz w:val="2"/>
        <w:szCs w:val="2"/>
        <w:lang w:eastAsia="de-DE"/>
      </w:rPr>
      <w:drawing>
        <wp:anchor distT="0" distB="0" distL="114300" distR="114300" simplePos="0" relativeHeight="251659264" behindDoc="0" locked="0" layoutInCell="1" allowOverlap="1" wp14:anchorId="4D792562" wp14:editId="3B9C0FA5">
          <wp:simplePos x="0" y="0"/>
          <wp:positionH relativeFrom="margin">
            <wp:posOffset>3430905</wp:posOffset>
          </wp:positionH>
          <wp:positionV relativeFrom="page">
            <wp:posOffset>556895</wp:posOffset>
          </wp:positionV>
          <wp:extent cx="2260600" cy="619125"/>
          <wp:effectExtent l="0" t="0" r="6350" b="9525"/>
          <wp:wrapThrough wrapText="bothSides">
            <wp:wrapPolygon edited="0">
              <wp:start x="0" y="0"/>
              <wp:lineTo x="0" y="21268"/>
              <wp:lineTo x="21479" y="21268"/>
              <wp:lineTo x="21479" y="0"/>
              <wp:lineTo x="0" y="0"/>
            </wp:wrapPolygon>
          </wp:wrapThrough>
          <wp:docPr id="4" name="Bild 4" descr="Beschreibung: Beschreibung: Gutjahr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eschreibung: Gutjahr_Logo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600"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37B0F"/>
    <w:multiLevelType w:val="hybridMultilevel"/>
    <w:tmpl w:val="13003D4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0C010ED"/>
    <w:multiLevelType w:val="hybridMultilevel"/>
    <w:tmpl w:val="0AAEFB18"/>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6EC"/>
    <w:rsid w:val="000055AD"/>
    <w:rsid w:val="00014AB0"/>
    <w:rsid w:val="00016A34"/>
    <w:rsid w:val="00027207"/>
    <w:rsid w:val="0003792A"/>
    <w:rsid w:val="00042761"/>
    <w:rsid w:val="00043FA6"/>
    <w:rsid w:val="00047F4E"/>
    <w:rsid w:val="0005737F"/>
    <w:rsid w:val="000608FB"/>
    <w:rsid w:val="000655FC"/>
    <w:rsid w:val="000677EA"/>
    <w:rsid w:val="00067DD2"/>
    <w:rsid w:val="00072DB5"/>
    <w:rsid w:val="000810BD"/>
    <w:rsid w:val="00091F2B"/>
    <w:rsid w:val="00095B42"/>
    <w:rsid w:val="0009617F"/>
    <w:rsid w:val="000A0102"/>
    <w:rsid w:val="000A496E"/>
    <w:rsid w:val="000B299E"/>
    <w:rsid w:val="000B404D"/>
    <w:rsid w:val="000B761A"/>
    <w:rsid w:val="000C40B7"/>
    <w:rsid w:val="000C5F27"/>
    <w:rsid w:val="000D663A"/>
    <w:rsid w:val="000E2149"/>
    <w:rsid w:val="000F020A"/>
    <w:rsid w:val="000F0892"/>
    <w:rsid w:val="000F2D8E"/>
    <w:rsid w:val="000F4D81"/>
    <w:rsid w:val="001008AF"/>
    <w:rsid w:val="0010635C"/>
    <w:rsid w:val="001068F2"/>
    <w:rsid w:val="00110746"/>
    <w:rsid w:val="00111C47"/>
    <w:rsid w:val="00112ADB"/>
    <w:rsid w:val="00114A70"/>
    <w:rsid w:val="001165D0"/>
    <w:rsid w:val="00132141"/>
    <w:rsid w:val="00133BA0"/>
    <w:rsid w:val="00140C7E"/>
    <w:rsid w:val="00142C15"/>
    <w:rsid w:val="00144D6A"/>
    <w:rsid w:val="00151640"/>
    <w:rsid w:val="00152567"/>
    <w:rsid w:val="00155D4C"/>
    <w:rsid w:val="0015648B"/>
    <w:rsid w:val="00166775"/>
    <w:rsid w:val="00167B1A"/>
    <w:rsid w:val="00173D4E"/>
    <w:rsid w:val="00176E29"/>
    <w:rsid w:val="00184F1C"/>
    <w:rsid w:val="00190445"/>
    <w:rsid w:val="0019177E"/>
    <w:rsid w:val="001A2BA4"/>
    <w:rsid w:val="001A4658"/>
    <w:rsid w:val="001A4745"/>
    <w:rsid w:val="001A6BFB"/>
    <w:rsid w:val="001B2661"/>
    <w:rsid w:val="001B7D3E"/>
    <w:rsid w:val="001D3481"/>
    <w:rsid w:val="001D5B74"/>
    <w:rsid w:val="001E7831"/>
    <w:rsid w:val="00206127"/>
    <w:rsid w:val="002073CC"/>
    <w:rsid w:val="00213466"/>
    <w:rsid w:val="00222A55"/>
    <w:rsid w:val="0022327C"/>
    <w:rsid w:val="00224A7B"/>
    <w:rsid w:val="00225711"/>
    <w:rsid w:val="0022769C"/>
    <w:rsid w:val="002356EC"/>
    <w:rsid w:val="002462A8"/>
    <w:rsid w:val="002529DC"/>
    <w:rsid w:val="002563C9"/>
    <w:rsid w:val="0027138F"/>
    <w:rsid w:val="00272FEB"/>
    <w:rsid w:val="00275F35"/>
    <w:rsid w:val="00277D75"/>
    <w:rsid w:val="00282BD3"/>
    <w:rsid w:val="00294BFB"/>
    <w:rsid w:val="002A7BCB"/>
    <w:rsid w:val="002B2D1B"/>
    <w:rsid w:val="002B35A5"/>
    <w:rsid w:val="002B4492"/>
    <w:rsid w:val="002B4711"/>
    <w:rsid w:val="002B79D6"/>
    <w:rsid w:val="002C72B8"/>
    <w:rsid w:val="002C7623"/>
    <w:rsid w:val="002E59F6"/>
    <w:rsid w:val="002E60BC"/>
    <w:rsid w:val="002F218F"/>
    <w:rsid w:val="002F27B6"/>
    <w:rsid w:val="003034FB"/>
    <w:rsid w:val="00306E8D"/>
    <w:rsid w:val="0031110E"/>
    <w:rsid w:val="003146B5"/>
    <w:rsid w:val="0031746E"/>
    <w:rsid w:val="00317F7F"/>
    <w:rsid w:val="00321886"/>
    <w:rsid w:val="003243D7"/>
    <w:rsid w:val="00324DE1"/>
    <w:rsid w:val="00326118"/>
    <w:rsid w:val="00337DC4"/>
    <w:rsid w:val="0034059E"/>
    <w:rsid w:val="003422B6"/>
    <w:rsid w:val="00342D5A"/>
    <w:rsid w:val="00342F51"/>
    <w:rsid w:val="00343147"/>
    <w:rsid w:val="00347935"/>
    <w:rsid w:val="003566B7"/>
    <w:rsid w:val="00356742"/>
    <w:rsid w:val="0036036E"/>
    <w:rsid w:val="0036100B"/>
    <w:rsid w:val="0036187C"/>
    <w:rsid w:val="003678D2"/>
    <w:rsid w:val="0037005D"/>
    <w:rsid w:val="00373C40"/>
    <w:rsid w:val="00374CC8"/>
    <w:rsid w:val="0038281F"/>
    <w:rsid w:val="00383A21"/>
    <w:rsid w:val="003853F8"/>
    <w:rsid w:val="00385F17"/>
    <w:rsid w:val="00392985"/>
    <w:rsid w:val="00395582"/>
    <w:rsid w:val="003A2A64"/>
    <w:rsid w:val="003A3705"/>
    <w:rsid w:val="003A3759"/>
    <w:rsid w:val="003A6F00"/>
    <w:rsid w:val="003A78D0"/>
    <w:rsid w:val="003B30D1"/>
    <w:rsid w:val="003B42A7"/>
    <w:rsid w:val="003C14CF"/>
    <w:rsid w:val="003C1793"/>
    <w:rsid w:val="003C425A"/>
    <w:rsid w:val="003D03A4"/>
    <w:rsid w:val="003E5CC3"/>
    <w:rsid w:val="003E7B3A"/>
    <w:rsid w:val="003F1672"/>
    <w:rsid w:val="0040085A"/>
    <w:rsid w:val="00405719"/>
    <w:rsid w:val="0041217A"/>
    <w:rsid w:val="00415448"/>
    <w:rsid w:val="00415E0D"/>
    <w:rsid w:val="00416A78"/>
    <w:rsid w:val="004208F9"/>
    <w:rsid w:val="00422F52"/>
    <w:rsid w:val="004232D8"/>
    <w:rsid w:val="00427392"/>
    <w:rsid w:val="00427617"/>
    <w:rsid w:val="004276A6"/>
    <w:rsid w:val="00442C97"/>
    <w:rsid w:val="00446A6E"/>
    <w:rsid w:val="00446C46"/>
    <w:rsid w:val="00446E5E"/>
    <w:rsid w:val="004577A3"/>
    <w:rsid w:val="0046398E"/>
    <w:rsid w:val="00465994"/>
    <w:rsid w:val="00470DB1"/>
    <w:rsid w:val="00470FA9"/>
    <w:rsid w:val="00471A76"/>
    <w:rsid w:val="00471A79"/>
    <w:rsid w:val="004759A5"/>
    <w:rsid w:val="00483945"/>
    <w:rsid w:val="004A4DD7"/>
    <w:rsid w:val="004B06F7"/>
    <w:rsid w:val="004E3C86"/>
    <w:rsid w:val="004E4BC8"/>
    <w:rsid w:val="004F0767"/>
    <w:rsid w:val="004F0EFB"/>
    <w:rsid w:val="004F24F8"/>
    <w:rsid w:val="005047DE"/>
    <w:rsid w:val="0050541B"/>
    <w:rsid w:val="00507D14"/>
    <w:rsid w:val="0052110F"/>
    <w:rsid w:val="00522061"/>
    <w:rsid w:val="005222FD"/>
    <w:rsid w:val="00522D6E"/>
    <w:rsid w:val="005236E3"/>
    <w:rsid w:val="0052522F"/>
    <w:rsid w:val="00530341"/>
    <w:rsid w:val="0053038C"/>
    <w:rsid w:val="00536BA0"/>
    <w:rsid w:val="00540035"/>
    <w:rsid w:val="00541AA9"/>
    <w:rsid w:val="00543638"/>
    <w:rsid w:val="00544F7F"/>
    <w:rsid w:val="00546059"/>
    <w:rsid w:val="00550EBA"/>
    <w:rsid w:val="005524F2"/>
    <w:rsid w:val="00562F4B"/>
    <w:rsid w:val="00563521"/>
    <w:rsid w:val="0056525A"/>
    <w:rsid w:val="005660C6"/>
    <w:rsid w:val="00567D15"/>
    <w:rsid w:val="00570D63"/>
    <w:rsid w:val="00575069"/>
    <w:rsid w:val="00575D6D"/>
    <w:rsid w:val="005812D1"/>
    <w:rsid w:val="00581896"/>
    <w:rsid w:val="00591599"/>
    <w:rsid w:val="0059597C"/>
    <w:rsid w:val="00595F94"/>
    <w:rsid w:val="005A14FB"/>
    <w:rsid w:val="005A39B9"/>
    <w:rsid w:val="005B1574"/>
    <w:rsid w:val="005B38E7"/>
    <w:rsid w:val="005C52E4"/>
    <w:rsid w:val="005D19DD"/>
    <w:rsid w:val="005D3328"/>
    <w:rsid w:val="005D6872"/>
    <w:rsid w:val="005E1619"/>
    <w:rsid w:val="005E1CF3"/>
    <w:rsid w:val="005E4D6C"/>
    <w:rsid w:val="005E7B8D"/>
    <w:rsid w:val="005E7C23"/>
    <w:rsid w:val="005F2420"/>
    <w:rsid w:val="005F4169"/>
    <w:rsid w:val="005F6608"/>
    <w:rsid w:val="005F73FF"/>
    <w:rsid w:val="006035DB"/>
    <w:rsid w:val="00615054"/>
    <w:rsid w:val="00620ED3"/>
    <w:rsid w:val="00621FE5"/>
    <w:rsid w:val="00624C5B"/>
    <w:rsid w:val="00633A87"/>
    <w:rsid w:val="00633F74"/>
    <w:rsid w:val="00634551"/>
    <w:rsid w:val="00645C28"/>
    <w:rsid w:val="00650D6B"/>
    <w:rsid w:val="006616C4"/>
    <w:rsid w:val="00663AF5"/>
    <w:rsid w:val="00664D50"/>
    <w:rsid w:val="00665B66"/>
    <w:rsid w:val="00684AF8"/>
    <w:rsid w:val="00684B9C"/>
    <w:rsid w:val="00686DD7"/>
    <w:rsid w:val="0069652F"/>
    <w:rsid w:val="006A41C8"/>
    <w:rsid w:val="006B17A0"/>
    <w:rsid w:val="006B465D"/>
    <w:rsid w:val="006C3AA6"/>
    <w:rsid w:val="006C4012"/>
    <w:rsid w:val="006C6B81"/>
    <w:rsid w:val="006D7477"/>
    <w:rsid w:val="006E39AA"/>
    <w:rsid w:val="006E530E"/>
    <w:rsid w:val="007032DB"/>
    <w:rsid w:val="00707EC5"/>
    <w:rsid w:val="00714A12"/>
    <w:rsid w:val="00716056"/>
    <w:rsid w:val="00720E9D"/>
    <w:rsid w:val="00732CD8"/>
    <w:rsid w:val="00734D12"/>
    <w:rsid w:val="007414C6"/>
    <w:rsid w:val="00750B82"/>
    <w:rsid w:val="007564B0"/>
    <w:rsid w:val="00756B70"/>
    <w:rsid w:val="00762B82"/>
    <w:rsid w:val="00776838"/>
    <w:rsid w:val="007772A3"/>
    <w:rsid w:val="0078363C"/>
    <w:rsid w:val="007838D6"/>
    <w:rsid w:val="00784892"/>
    <w:rsid w:val="007960FA"/>
    <w:rsid w:val="007A0375"/>
    <w:rsid w:val="007A5BD2"/>
    <w:rsid w:val="007B551F"/>
    <w:rsid w:val="007C217A"/>
    <w:rsid w:val="007C4B6B"/>
    <w:rsid w:val="007C602F"/>
    <w:rsid w:val="007D57D1"/>
    <w:rsid w:val="007E7B75"/>
    <w:rsid w:val="007E7C91"/>
    <w:rsid w:val="007F2857"/>
    <w:rsid w:val="007F5AC9"/>
    <w:rsid w:val="00804625"/>
    <w:rsid w:val="00804ABA"/>
    <w:rsid w:val="008063C2"/>
    <w:rsid w:val="008105B2"/>
    <w:rsid w:val="008124AF"/>
    <w:rsid w:val="008159BC"/>
    <w:rsid w:val="00825D1E"/>
    <w:rsid w:val="00835255"/>
    <w:rsid w:val="00840E5D"/>
    <w:rsid w:val="008465CE"/>
    <w:rsid w:val="00852839"/>
    <w:rsid w:val="00857496"/>
    <w:rsid w:val="00861957"/>
    <w:rsid w:val="00862115"/>
    <w:rsid w:val="00865167"/>
    <w:rsid w:val="00874287"/>
    <w:rsid w:val="00885725"/>
    <w:rsid w:val="00885DCD"/>
    <w:rsid w:val="008A2240"/>
    <w:rsid w:val="008A3ADC"/>
    <w:rsid w:val="008B4188"/>
    <w:rsid w:val="008C06B0"/>
    <w:rsid w:val="008C55A4"/>
    <w:rsid w:val="008D1C58"/>
    <w:rsid w:val="008D2805"/>
    <w:rsid w:val="008D2BB6"/>
    <w:rsid w:val="008D503E"/>
    <w:rsid w:val="008E4613"/>
    <w:rsid w:val="008E633E"/>
    <w:rsid w:val="009007C7"/>
    <w:rsid w:val="00900DA3"/>
    <w:rsid w:val="00901869"/>
    <w:rsid w:val="00901F82"/>
    <w:rsid w:val="00902C05"/>
    <w:rsid w:val="00913A87"/>
    <w:rsid w:val="0091653A"/>
    <w:rsid w:val="00925536"/>
    <w:rsid w:val="00927DFB"/>
    <w:rsid w:val="009313D5"/>
    <w:rsid w:val="00945793"/>
    <w:rsid w:val="00953FB0"/>
    <w:rsid w:val="00957965"/>
    <w:rsid w:val="00962BA3"/>
    <w:rsid w:val="00970542"/>
    <w:rsid w:val="009860AF"/>
    <w:rsid w:val="009869C9"/>
    <w:rsid w:val="009945ED"/>
    <w:rsid w:val="009A3B6E"/>
    <w:rsid w:val="009A6705"/>
    <w:rsid w:val="009B0662"/>
    <w:rsid w:val="009B13A6"/>
    <w:rsid w:val="009C194B"/>
    <w:rsid w:val="009C6A2A"/>
    <w:rsid w:val="009D3D87"/>
    <w:rsid w:val="009E045C"/>
    <w:rsid w:val="009E3420"/>
    <w:rsid w:val="009F2EC7"/>
    <w:rsid w:val="009F3357"/>
    <w:rsid w:val="009F7F91"/>
    <w:rsid w:val="00A0063E"/>
    <w:rsid w:val="00A04D1A"/>
    <w:rsid w:val="00A11CAA"/>
    <w:rsid w:val="00A14FB4"/>
    <w:rsid w:val="00A17C76"/>
    <w:rsid w:val="00A206BC"/>
    <w:rsid w:val="00A21E0F"/>
    <w:rsid w:val="00A310DD"/>
    <w:rsid w:val="00A31B94"/>
    <w:rsid w:val="00A33011"/>
    <w:rsid w:val="00A3322F"/>
    <w:rsid w:val="00A34F8B"/>
    <w:rsid w:val="00A415B9"/>
    <w:rsid w:val="00A462BA"/>
    <w:rsid w:val="00A760CF"/>
    <w:rsid w:val="00A765AB"/>
    <w:rsid w:val="00A84970"/>
    <w:rsid w:val="00A8716A"/>
    <w:rsid w:val="00A91653"/>
    <w:rsid w:val="00A96088"/>
    <w:rsid w:val="00A960D7"/>
    <w:rsid w:val="00A979E7"/>
    <w:rsid w:val="00AA0127"/>
    <w:rsid w:val="00AA1B69"/>
    <w:rsid w:val="00AA1E97"/>
    <w:rsid w:val="00AA706B"/>
    <w:rsid w:val="00AB1380"/>
    <w:rsid w:val="00AC555D"/>
    <w:rsid w:val="00AC5915"/>
    <w:rsid w:val="00AC6FB0"/>
    <w:rsid w:val="00AD52A7"/>
    <w:rsid w:val="00AD56FB"/>
    <w:rsid w:val="00AE1579"/>
    <w:rsid w:val="00AE48ED"/>
    <w:rsid w:val="00AE67F1"/>
    <w:rsid w:val="00AE726B"/>
    <w:rsid w:val="00AF33FE"/>
    <w:rsid w:val="00B13B94"/>
    <w:rsid w:val="00B14FF5"/>
    <w:rsid w:val="00B17F92"/>
    <w:rsid w:val="00B23617"/>
    <w:rsid w:val="00B24A55"/>
    <w:rsid w:val="00B30FD6"/>
    <w:rsid w:val="00B54077"/>
    <w:rsid w:val="00B62D4E"/>
    <w:rsid w:val="00B70944"/>
    <w:rsid w:val="00B73274"/>
    <w:rsid w:val="00B77CC2"/>
    <w:rsid w:val="00B8214B"/>
    <w:rsid w:val="00B825EA"/>
    <w:rsid w:val="00B92818"/>
    <w:rsid w:val="00B93177"/>
    <w:rsid w:val="00B94D34"/>
    <w:rsid w:val="00B95BEF"/>
    <w:rsid w:val="00B96873"/>
    <w:rsid w:val="00BA001D"/>
    <w:rsid w:val="00BA27C4"/>
    <w:rsid w:val="00BA3DAE"/>
    <w:rsid w:val="00BB4163"/>
    <w:rsid w:val="00BB4E9B"/>
    <w:rsid w:val="00BB5F17"/>
    <w:rsid w:val="00BC2966"/>
    <w:rsid w:val="00BC2C1A"/>
    <w:rsid w:val="00BD7AD9"/>
    <w:rsid w:val="00BE1C25"/>
    <w:rsid w:val="00BE1CB3"/>
    <w:rsid w:val="00BE2AB3"/>
    <w:rsid w:val="00BE3379"/>
    <w:rsid w:val="00BE739C"/>
    <w:rsid w:val="00C01E39"/>
    <w:rsid w:val="00C024F8"/>
    <w:rsid w:val="00C041C7"/>
    <w:rsid w:val="00C056A9"/>
    <w:rsid w:val="00C13B5A"/>
    <w:rsid w:val="00C214E1"/>
    <w:rsid w:val="00C21D06"/>
    <w:rsid w:val="00C35327"/>
    <w:rsid w:val="00C36FD6"/>
    <w:rsid w:val="00C44112"/>
    <w:rsid w:val="00C518A7"/>
    <w:rsid w:val="00C52BA8"/>
    <w:rsid w:val="00C55747"/>
    <w:rsid w:val="00C640D8"/>
    <w:rsid w:val="00C67D0D"/>
    <w:rsid w:val="00C77912"/>
    <w:rsid w:val="00C845D5"/>
    <w:rsid w:val="00C85810"/>
    <w:rsid w:val="00C94096"/>
    <w:rsid w:val="00CA097D"/>
    <w:rsid w:val="00CA4677"/>
    <w:rsid w:val="00CB178E"/>
    <w:rsid w:val="00CB1EE6"/>
    <w:rsid w:val="00CB27EA"/>
    <w:rsid w:val="00CB29A8"/>
    <w:rsid w:val="00CB29D8"/>
    <w:rsid w:val="00CB5AD6"/>
    <w:rsid w:val="00CD1A16"/>
    <w:rsid w:val="00CD75C7"/>
    <w:rsid w:val="00D002DF"/>
    <w:rsid w:val="00D07CBA"/>
    <w:rsid w:val="00D11D54"/>
    <w:rsid w:val="00D1228F"/>
    <w:rsid w:val="00D1522A"/>
    <w:rsid w:val="00D17B8E"/>
    <w:rsid w:val="00D27A3E"/>
    <w:rsid w:val="00D27B4B"/>
    <w:rsid w:val="00D3175B"/>
    <w:rsid w:val="00D317DD"/>
    <w:rsid w:val="00D3436A"/>
    <w:rsid w:val="00D443C9"/>
    <w:rsid w:val="00D4658B"/>
    <w:rsid w:val="00D46E86"/>
    <w:rsid w:val="00D47E06"/>
    <w:rsid w:val="00D509E3"/>
    <w:rsid w:val="00D51E17"/>
    <w:rsid w:val="00D540DF"/>
    <w:rsid w:val="00D57C4A"/>
    <w:rsid w:val="00D60071"/>
    <w:rsid w:val="00D619A1"/>
    <w:rsid w:val="00D643B6"/>
    <w:rsid w:val="00D729AC"/>
    <w:rsid w:val="00D75730"/>
    <w:rsid w:val="00D7589D"/>
    <w:rsid w:val="00D766CD"/>
    <w:rsid w:val="00D840AE"/>
    <w:rsid w:val="00D866BA"/>
    <w:rsid w:val="00D87633"/>
    <w:rsid w:val="00D92E71"/>
    <w:rsid w:val="00D94CA3"/>
    <w:rsid w:val="00DA4943"/>
    <w:rsid w:val="00DB0F95"/>
    <w:rsid w:val="00DB4561"/>
    <w:rsid w:val="00DB6068"/>
    <w:rsid w:val="00DB6F7D"/>
    <w:rsid w:val="00DC2724"/>
    <w:rsid w:val="00DE08CA"/>
    <w:rsid w:val="00DE6D0D"/>
    <w:rsid w:val="00DF2656"/>
    <w:rsid w:val="00DF44EA"/>
    <w:rsid w:val="00E0053F"/>
    <w:rsid w:val="00E0062C"/>
    <w:rsid w:val="00E00D1E"/>
    <w:rsid w:val="00E03094"/>
    <w:rsid w:val="00E04501"/>
    <w:rsid w:val="00E10121"/>
    <w:rsid w:val="00E10283"/>
    <w:rsid w:val="00E111A8"/>
    <w:rsid w:val="00E1288D"/>
    <w:rsid w:val="00E17CAC"/>
    <w:rsid w:val="00E226D6"/>
    <w:rsid w:val="00E24EDB"/>
    <w:rsid w:val="00E34FDB"/>
    <w:rsid w:val="00E36901"/>
    <w:rsid w:val="00E376E5"/>
    <w:rsid w:val="00E40116"/>
    <w:rsid w:val="00E40438"/>
    <w:rsid w:val="00E41E02"/>
    <w:rsid w:val="00E501DD"/>
    <w:rsid w:val="00E50B81"/>
    <w:rsid w:val="00E530DE"/>
    <w:rsid w:val="00E64ADE"/>
    <w:rsid w:val="00E729AB"/>
    <w:rsid w:val="00E7407F"/>
    <w:rsid w:val="00E757B3"/>
    <w:rsid w:val="00E75ED0"/>
    <w:rsid w:val="00E76882"/>
    <w:rsid w:val="00E860DE"/>
    <w:rsid w:val="00E94D33"/>
    <w:rsid w:val="00E97220"/>
    <w:rsid w:val="00EA69EF"/>
    <w:rsid w:val="00EB4E84"/>
    <w:rsid w:val="00EC4464"/>
    <w:rsid w:val="00ED73A7"/>
    <w:rsid w:val="00ED7A33"/>
    <w:rsid w:val="00EE545B"/>
    <w:rsid w:val="00EE747C"/>
    <w:rsid w:val="00EF37B0"/>
    <w:rsid w:val="00EF3AE7"/>
    <w:rsid w:val="00EF6FCD"/>
    <w:rsid w:val="00F0168C"/>
    <w:rsid w:val="00F07547"/>
    <w:rsid w:val="00F10255"/>
    <w:rsid w:val="00F154C1"/>
    <w:rsid w:val="00F15C0C"/>
    <w:rsid w:val="00F16B34"/>
    <w:rsid w:val="00F3227C"/>
    <w:rsid w:val="00F34E29"/>
    <w:rsid w:val="00F41E46"/>
    <w:rsid w:val="00F479B8"/>
    <w:rsid w:val="00F72350"/>
    <w:rsid w:val="00F82153"/>
    <w:rsid w:val="00F84491"/>
    <w:rsid w:val="00F851B6"/>
    <w:rsid w:val="00F90040"/>
    <w:rsid w:val="00F96B81"/>
    <w:rsid w:val="00FA369B"/>
    <w:rsid w:val="00FA4A35"/>
    <w:rsid w:val="00FA6329"/>
    <w:rsid w:val="00FB10CC"/>
    <w:rsid w:val="00FB5F7F"/>
    <w:rsid w:val="00FD0BB6"/>
    <w:rsid w:val="00FD1342"/>
    <w:rsid w:val="00FD18DE"/>
    <w:rsid w:val="00FD4C1D"/>
    <w:rsid w:val="00FD500C"/>
    <w:rsid w:val="00FD5693"/>
    <w:rsid w:val="00FE168A"/>
    <w:rsid w:val="00FF17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57ABA8"/>
  <w15:docId w15:val="{78355BCE-4A5A-432A-8903-DDD4FA792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A04D1A"/>
    <w:pPr>
      <w:spacing w:after="0" w:line="288" w:lineRule="auto"/>
      <w:jc w:val="both"/>
    </w:pPr>
    <w:rPr>
      <w:rFonts w:ascii="Arial Narrow" w:hAnsi="Arial Narrow"/>
    </w:rPr>
  </w:style>
  <w:style w:type="paragraph" w:styleId="berschrift2">
    <w:name w:val="heading 2"/>
    <w:basedOn w:val="Standard"/>
    <w:next w:val="Standard"/>
    <w:link w:val="berschrift2Zchn"/>
    <w:uiPriority w:val="9"/>
    <w:semiHidden/>
    <w:unhideWhenUsed/>
    <w:rsid w:val="0080462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804625"/>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Zeile">
    <w:name w:val="1. Zeile"/>
    <w:basedOn w:val="Standard"/>
    <w:next w:val="2Zeile-14pt-bold"/>
    <w:qFormat/>
    <w:rsid w:val="0022769C"/>
  </w:style>
  <w:style w:type="paragraph" w:customStyle="1" w:styleId="2Zeile-14pt-bold">
    <w:name w:val="2. Zeile - 14 pt - bold"/>
    <w:basedOn w:val="Standard"/>
    <w:next w:val="BickenbachBergstrae-Datum"/>
    <w:qFormat/>
    <w:rsid w:val="00541AA9"/>
    <w:pPr>
      <w:spacing w:after="320" w:line="312" w:lineRule="auto"/>
    </w:pPr>
    <w:rPr>
      <w:b/>
      <w:sz w:val="28"/>
      <w:szCs w:val="28"/>
    </w:rPr>
  </w:style>
  <w:style w:type="paragraph" w:customStyle="1" w:styleId="BickenbachBergstrae-Datum">
    <w:name w:val="Bickenbach/Bergstraße - Datum"/>
    <w:basedOn w:val="Standard"/>
    <w:next w:val="Pressetext"/>
    <w:qFormat/>
    <w:rsid w:val="001008AF"/>
    <w:pPr>
      <w:spacing w:after="320"/>
    </w:pPr>
    <w:rPr>
      <w:b/>
    </w:rPr>
  </w:style>
  <w:style w:type="character" w:customStyle="1" w:styleId="NichtaufgelsteErwhnung1">
    <w:name w:val="Nicht aufgelöste Erwähnung1"/>
    <w:basedOn w:val="Absatz-Standardschriftart"/>
    <w:uiPriority w:val="99"/>
    <w:semiHidden/>
    <w:unhideWhenUsed/>
    <w:rsid w:val="001008AF"/>
    <w:rPr>
      <w:color w:val="808080"/>
      <w:shd w:val="clear" w:color="auto" w:fill="E6E6E6"/>
    </w:rPr>
  </w:style>
  <w:style w:type="paragraph" w:customStyle="1" w:styleId="KontaktdatenPresseanfragen">
    <w:name w:val="Kontaktdaten Presseanfragen"/>
    <w:basedOn w:val="Standard"/>
    <w:qFormat/>
    <w:rsid w:val="00027207"/>
    <w:pPr>
      <w:spacing w:before="320"/>
      <w:jc w:val="left"/>
    </w:pPr>
    <w:rPr>
      <w:sz w:val="20"/>
      <w:szCs w:val="20"/>
    </w:rPr>
  </w:style>
  <w:style w:type="paragraph" w:customStyle="1" w:styleId="Pressetext">
    <w:name w:val="Pressetext"/>
    <w:basedOn w:val="Standard"/>
    <w:qFormat/>
    <w:rsid w:val="00A0063E"/>
  </w:style>
  <w:style w:type="paragraph" w:customStyle="1" w:styleId="berGutjahr">
    <w:name w:val="Über Gutjahr"/>
    <w:basedOn w:val="Standard"/>
    <w:qFormat/>
    <w:rsid w:val="004A4DD7"/>
  </w:style>
  <w:style w:type="character" w:styleId="Kommentarzeichen">
    <w:name w:val="annotation reference"/>
    <w:basedOn w:val="Absatz-Standardschriftart"/>
    <w:uiPriority w:val="99"/>
    <w:semiHidden/>
    <w:unhideWhenUsed/>
    <w:rsid w:val="00BC2966"/>
    <w:rPr>
      <w:sz w:val="16"/>
      <w:szCs w:val="16"/>
    </w:rPr>
  </w:style>
  <w:style w:type="paragraph" w:styleId="Kommentartext">
    <w:name w:val="annotation text"/>
    <w:basedOn w:val="Standard"/>
    <w:link w:val="KommentartextZchn"/>
    <w:uiPriority w:val="99"/>
    <w:semiHidden/>
    <w:unhideWhenUsed/>
    <w:rsid w:val="00BC296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C2966"/>
    <w:rPr>
      <w:rFonts w:ascii="Arial Narrow" w:hAnsi="Arial Narrow"/>
      <w:sz w:val="20"/>
      <w:szCs w:val="20"/>
    </w:rPr>
  </w:style>
  <w:style w:type="paragraph" w:styleId="Kommentarthema">
    <w:name w:val="annotation subject"/>
    <w:basedOn w:val="Kommentartext"/>
    <w:next w:val="Kommentartext"/>
    <w:link w:val="KommentarthemaZchn"/>
    <w:uiPriority w:val="99"/>
    <w:semiHidden/>
    <w:unhideWhenUsed/>
    <w:rsid w:val="00BC2966"/>
    <w:rPr>
      <w:b/>
      <w:bCs/>
    </w:rPr>
  </w:style>
  <w:style w:type="character" w:customStyle="1" w:styleId="KommentarthemaZchn">
    <w:name w:val="Kommentarthema Zchn"/>
    <w:basedOn w:val="KommentartextZchn"/>
    <w:link w:val="Kommentarthema"/>
    <w:uiPriority w:val="99"/>
    <w:semiHidden/>
    <w:rsid w:val="00BC2966"/>
    <w:rPr>
      <w:rFonts w:ascii="Arial Narrow" w:hAnsi="Arial Narrow"/>
      <w:b/>
      <w:bCs/>
      <w:sz w:val="20"/>
      <w:szCs w:val="20"/>
    </w:rPr>
  </w:style>
  <w:style w:type="paragraph" w:styleId="Sprechblasentext">
    <w:name w:val="Balloon Text"/>
    <w:basedOn w:val="Standard"/>
    <w:link w:val="SprechblasentextZchn"/>
    <w:uiPriority w:val="99"/>
    <w:semiHidden/>
    <w:unhideWhenUsed/>
    <w:rsid w:val="00BC2966"/>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C2966"/>
    <w:rPr>
      <w:rFonts w:ascii="Segoe UI" w:hAnsi="Segoe UI" w:cs="Segoe UI"/>
      <w:sz w:val="18"/>
      <w:szCs w:val="18"/>
    </w:rPr>
  </w:style>
  <w:style w:type="character" w:styleId="Hyperlink">
    <w:name w:val="Hyperlink"/>
    <w:basedOn w:val="Absatz-Standardschriftart"/>
    <w:uiPriority w:val="99"/>
    <w:unhideWhenUsed/>
    <w:rsid w:val="00BC2966"/>
    <w:rPr>
      <w:color w:val="0563C1" w:themeColor="hyperlink"/>
      <w:u w:val="single"/>
    </w:rPr>
  </w:style>
  <w:style w:type="character" w:styleId="Fett">
    <w:name w:val="Strong"/>
    <w:basedOn w:val="Absatz-Standardschriftart"/>
    <w:uiPriority w:val="22"/>
    <w:qFormat/>
    <w:rsid w:val="00E0062C"/>
    <w:rPr>
      <w:b/>
      <w:bCs/>
    </w:rPr>
  </w:style>
  <w:style w:type="character" w:customStyle="1" w:styleId="apple-converted-space">
    <w:name w:val="apple-converted-space"/>
    <w:basedOn w:val="Absatz-Standardschriftart"/>
    <w:rsid w:val="00E0062C"/>
  </w:style>
  <w:style w:type="character" w:customStyle="1" w:styleId="berschrift3Zchn">
    <w:name w:val="Überschrift 3 Zchn"/>
    <w:basedOn w:val="Absatz-Standardschriftart"/>
    <w:link w:val="berschrift3"/>
    <w:uiPriority w:val="9"/>
    <w:rsid w:val="00804625"/>
    <w:rPr>
      <w:rFonts w:ascii="Times New Roman" w:eastAsia="Times New Roman" w:hAnsi="Times New Roman" w:cs="Times New Roman"/>
      <w:b/>
      <w:bCs/>
      <w:sz w:val="27"/>
      <w:szCs w:val="27"/>
      <w:lang w:eastAsia="de-DE"/>
    </w:rPr>
  </w:style>
  <w:style w:type="paragraph" w:customStyle="1" w:styleId="bodytext">
    <w:name w:val="bodytext"/>
    <w:basedOn w:val="Standard"/>
    <w:rsid w:val="00804625"/>
    <w:pPr>
      <w:spacing w:before="100" w:beforeAutospacing="1" w:after="100" w:afterAutospacing="1" w:line="240" w:lineRule="auto"/>
      <w:jc w:val="left"/>
    </w:pPr>
    <w:rPr>
      <w:rFonts w:ascii="Times New Roman" w:eastAsia="Times New Roman" w:hAnsi="Times New Roman" w:cs="Times New Roman"/>
      <w:sz w:val="24"/>
      <w:szCs w:val="24"/>
      <w:lang w:eastAsia="de-DE"/>
    </w:rPr>
  </w:style>
  <w:style w:type="character" w:customStyle="1" w:styleId="berschrift2Zchn">
    <w:name w:val="Überschrift 2 Zchn"/>
    <w:basedOn w:val="Absatz-Standardschriftart"/>
    <w:link w:val="berschrift2"/>
    <w:uiPriority w:val="9"/>
    <w:semiHidden/>
    <w:rsid w:val="00804625"/>
    <w:rPr>
      <w:rFonts w:asciiTheme="majorHAnsi" w:eastAsiaTheme="majorEastAsia" w:hAnsiTheme="majorHAnsi" w:cstheme="majorBidi"/>
      <w:color w:val="2F5496" w:themeColor="accent1" w:themeShade="BF"/>
      <w:sz w:val="26"/>
      <w:szCs w:val="26"/>
    </w:rPr>
  </w:style>
  <w:style w:type="paragraph" w:customStyle="1" w:styleId="notice">
    <w:name w:val="notice"/>
    <w:basedOn w:val="Standard"/>
    <w:rsid w:val="00804625"/>
    <w:pPr>
      <w:spacing w:before="100" w:beforeAutospacing="1" w:after="100" w:afterAutospacing="1" w:line="240" w:lineRule="auto"/>
      <w:jc w:val="left"/>
    </w:pPr>
    <w:rPr>
      <w:rFonts w:ascii="Times New Roman" w:eastAsia="Times New Roman" w:hAnsi="Times New Roman" w:cs="Times New Roman"/>
      <w:sz w:val="24"/>
      <w:szCs w:val="24"/>
      <w:lang w:eastAsia="de-DE"/>
    </w:rPr>
  </w:style>
  <w:style w:type="character" w:customStyle="1" w:styleId="NichtaufgelsteErwhnung2">
    <w:name w:val="Nicht aufgelöste Erwähnung2"/>
    <w:basedOn w:val="Absatz-Standardschriftart"/>
    <w:uiPriority w:val="99"/>
    <w:semiHidden/>
    <w:unhideWhenUsed/>
    <w:rsid w:val="00112ADB"/>
    <w:rPr>
      <w:color w:val="605E5C"/>
      <w:shd w:val="clear" w:color="auto" w:fill="E1DFDD"/>
    </w:rPr>
  </w:style>
  <w:style w:type="character" w:customStyle="1" w:styleId="NichtaufgelsteErwhnung3">
    <w:name w:val="Nicht aufgelöste Erwähnung3"/>
    <w:basedOn w:val="Absatz-Standardschriftart"/>
    <w:uiPriority w:val="99"/>
    <w:semiHidden/>
    <w:unhideWhenUsed/>
    <w:rsid w:val="00324DE1"/>
    <w:rPr>
      <w:color w:val="605E5C"/>
      <w:shd w:val="clear" w:color="auto" w:fill="E1DFDD"/>
    </w:rPr>
  </w:style>
  <w:style w:type="paragraph" w:styleId="Listenabsatz">
    <w:name w:val="List Paragraph"/>
    <w:basedOn w:val="Standard"/>
    <w:uiPriority w:val="34"/>
    <w:qFormat/>
    <w:rsid w:val="0031746E"/>
    <w:pPr>
      <w:spacing w:line="240" w:lineRule="auto"/>
      <w:ind w:left="720"/>
      <w:jc w:val="left"/>
    </w:pPr>
    <w:rPr>
      <w:rFonts w:ascii="Calibri" w:hAnsi="Calibri" w:cs="Calibri"/>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028551">
      <w:bodyDiv w:val="1"/>
      <w:marLeft w:val="0"/>
      <w:marRight w:val="0"/>
      <w:marTop w:val="0"/>
      <w:marBottom w:val="0"/>
      <w:divBdr>
        <w:top w:val="none" w:sz="0" w:space="0" w:color="auto"/>
        <w:left w:val="none" w:sz="0" w:space="0" w:color="auto"/>
        <w:bottom w:val="none" w:sz="0" w:space="0" w:color="auto"/>
        <w:right w:val="none" w:sz="0" w:space="0" w:color="auto"/>
      </w:divBdr>
    </w:div>
    <w:div w:id="551964749">
      <w:bodyDiv w:val="1"/>
      <w:marLeft w:val="0"/>
      <w:marRight w:val="0"/>
      <w:marTop w:val="0"/>
      <w:marBottom w:val="0"/>
      <w:divBdr>
        <w:top w:val="none" w:sz="0" w:space="0" w:color="auto"/>
        <w:left w:val="none" w:sz="0" w:space="0" w:color="auto"/>
        <w:bottom w:val="none" w:sz="0" w:space="0" w:color="auto"/>
        <w:right w:val="none" w:sz="0" w:space="0" w:color="auto"/>
      </w:divBdr>
    </w:div>
    <w:div w:id="636692454">
      <w:bodyDiv w:val="1"/>
      <w:marLeft w:val="0"/>
      <w:marRight w:val="0"/>
      <w:marTop w:val="0"/>
      <w:marBottom w:val="0"/>
      <w:divBdr>
        <w:top w:val="none" w:sz="0" w:space="0" w:color="auto"/>
        <w:left w:val="none" w:sz="0" w:space="0" w:color="auto"/>
        <w:bottom w:val="none" w:sz="0" w:space="0" w:color="auto"/>
        <w:right w:val="none" w:sz="0" w:space="0" w:color="auto"/>
      </w:divBdr>
    </w:div>
    <w:div w:id="762411982">
      <w:bodyDiv w:val="1"/>
      <w:marLeft w:val="0"/>
      <w:marRight w:val="0"/>
      <w:marTop w:val="0"/>
      <w:marBottom w:val="0"/>
      <w:divBdr>
        <w:top w:val="none" w:sz="0" w:space="0" w:color="auto"/>
        <w:left w:val="none" w:sz="0" w:space="0" w:color="auto"/>
        <w:bottom w:val="none" w:sz="0" w:space="0" w:color="auto"/>
        <w:right w:val="none" w:sz="0" w:space="0" w:color="auto"/>
      </w:divBdr>
    </w:div>
    <w:div w:id="939333399">
      <w:bodyDiv w:val="1"/>
      <w:marLeft w:val="0"/>
      <w:marRight w:val="0"/>
      <w:marTop w:val="0"/>
      <w:marBottom w:val="0"/>
      <w:divBdr>
        <w:top w:val="none" w:sz="0" w:space="0" w:color="auto"/>
        <w:left w:val="none" w:sz="0" w:space="0" w:color="auto"/>
        <w:bottom w:val="none" w:sz="0" w:space="0" w:color="auto"/>
        <w:right w:val="none" w:sz="0" w:space="0" w:color="auto"/>
      </w:divBdr>
    </w:div>
    <w:div w:id="1387606979">
      <w:bodyDiv w:val="1"/>
      <w:marLeft w:val="0"/>
      <w:marRight w:val="0"/>
      <w:marTop w:val="0"/>
      <w:marBottom w:val="0"/>
      <w:divBdr>
        <w:top w:val="none" w:sz="0" w:space="0" w:color="auto"/>
        <w:left w:val="none" w:sz="0" w:space="0" w:color="auto"/>
        <w:bottom w:val="none" w:sz="0" w:space="0" w:color="auto"/>
        <w:right w:val="none" w:sz="0" w:space="0" w:color="auto"/>
      </w:divBdr>
    </w:div>
    <w:div w:id="1626306306">
      <w:bodyDiv w:val="1"/>
      <w:marLeft w:val="0"/>
      <w:marRight w:val="0"/>
      <w:marTop w:val="0"/>
      <w:marBottom w:val="0"/>
      <w:divBdr>
        <w:top w:val="none" w:sz="0" w:space="0" w:color="auto"/>
        <w:left w:val="none" w:sz="0" w:space="0" w:color="auto"/>
        <w:bottom w:val="none" w:sz="0" w:space="0" w:color="auto"/>
        <w:right w:val="none" w:sz="0" w:space="0" w:color="auto"/>
      </w:divBdr>
    </w:div>
    <w:div w:id="1661420813">
      <w:bodyDiv w:val="1"/>
      <w:marLeft w:val="0"/>
      <w:marRight w:val="0"/>
      <w:marTop w:val="0"/>
      <w:marBottom w:val="0"/>
      <w:divBdr>
        <w:top w:val="none" w:sz="0" w:space="0" w:color="auto"/>
        <w:left w:val="none" w:sz="0" w:space="0" w:color="auto"/>
        <w:bottom w:val="none" w:sz="0" w:space="0" w:color="auto"/>
        <w:right w:val="none" w:sz="0" w:space="0" w:color="auto"/>
      </w:divBdr>
    </w:div>
    <w:div w:id="1836913242">
      <w:bodyDiv w:val="1"/>
      <w:marLeft w:val="0"/>
      <w:marRight w:val="0"/>
      <w:marTop w:val="0"/>
      <w:marBottom w:val="0"/>
      <w:divBdr>
        <w:top w:val="none" w:sz="0" w:space="0" w:color="auto"/>
        <w:left w:val="none" w:sz="0" w:space="0" w:color="auto"/>
        <w:bottom w:val="none" w:sz="0" w:space="0" w:color="auto"/>
        <w:right w:val="none" w:sz="0" w:space="0" w:color="auto"/>
      </w:divBdr>
      <w:divsChild>
        <w:div w:id="1890455683">
          <w:marLeft w:val="0"/>
          <w:marRight w:val="0"/>
          <w:marTop w:val="0"/>
          <w:marBottom w:val="0"/>
          <w:divBdr>
            <w:top w:val="none" w:sz="0" w:space="0" w:color="auto"/>
            <w:left w:val="none" w:sz="0" w:space="0" w:color="auto"/>
            <w:bottom w:val="none" w:sz="0" w:space="0" w:color="auto"/>
            <w:right w:val="none" w:sz="0" w:space="0" w:color="auto"/>
          </w:divBdr>
          <w:divsChild>
            <w:div w:id="2063170001">
              <w:marLeft w:val="0"/>
              <w:marRight w:val="0"/>
              <w:marTop w:val="0"/>
              <w:marBottom w:val="0"/>
              <w:divBdr>
                <w:top w:val="none" w:sz="0" w:space="0" w:color="auto"/>
                <w:left w:val="none" w:sz="0" w:space="0" w:color="auto"/>
                <w:bottom w:val="none" w:sz="0" w:space="0" w:color="auto"/>
                <w:right w:val="none" w:sz="0" w:space="0" w:color="auto"/>
              </w:divBdr>
              <w:divsChild>
                <w:div w:id="13360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23272">
          <w:marLeft w:val="0"/>
          <w:marRight w:val="0"/>
          <w:marTop w:val="0"/>
          <w:marBottom w:val="0"/>
          <w:divBdr>
            <w:top w:val="none" w:sz="0" w:space="0" w:color="auto"/>
            <w:left w:val="none" w:sz="0" w:space="0" w:color="auto"/>
            <w:bottom w:val="none" w:sz="0" w:space="0" w:color="auto"/>
            <w:right w:val="none" w:sz="0" w:space="0" w:color="auto"/>
          </w:divBdr>
        </w:div>
      </w:divsChild>
    </w:div>
    <w:div w:id="186629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kassubek@arts-others.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966</Words>
  <Characters>6093</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Anja Kassubek</dc:creator>
  <cp:lastModifiedBy>A&amp;O</cp:lastModifiedBy>
  <cp:revision>17</cp:revision>
  <cp:lastPrinted>2019-01-22T16:48:00Z</cp:lastPrinted>
  <dcterms:created xsi:type="dcterms:W3CDTF">2021-07-25T14:43:00Z</dcterms:created>
  <dcterms:modified xsi:type="dcterms:W3CDTF">2021-08-02T09:48:00Z</dcterms:modified>
</cp:coreProperties>
</file>